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835" w:rsidRPr="00B63835" w:rsidRDefault="006A059C" w:rsidP="00F9315C">
      <w:pPr>
        <w:pStyle w:val="Textkrper"/>
        <w:spacing w:before="100" w:line="456" w:lineRule="auto"/>
        <w:ind w:right="-22" w:firstLine="284"/>
        <w:rPr>
          <w:color w:val="32303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73660</wp:posOffset>
                </wp:positionV>
                <wp:extent cx="2533650" cy="445135"/>
                <wp:effectExtent l="0" t="0" r="0" b="0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445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70149" w:rsidRPr="00191619" w:rsidRDefault="00BF45C7" w:rsidP="00E86246">
                            <w:pPr>
                              <w:rPr>
                                <w:i/>
                                <w:color w:val="7F7F7F" w:themeColor="text1" w:themeTint="80"/>
                              </w:rPr>
                            </w:pPr>
                            <w:proofErr w:type="spellStart"/>
                            <w:r>
                              <w:rPr>
                                <w:rFonts w:cs="Arial"/>
                                <w:b/>
                                <w:color w:val="7F7F7F" w:themeColor="text1" w:themeTint="80"/>
                              </w:rPr>
                              <w:t>Photo</w:t>
                            </w:r>
                            <w:proofErr w:type="spellEnd"/>
                            <w:r>
                              <w:rPr>
                                <w:rFonts w:cs="Arial"/>
                                <w:b/>
                                <w:color w:val="7F7F7F" w:themeColor="text1" w:themeTint="80"/>
                              </w:rPr>
                              <w:t xml:space="preserve"> </w:t>
                            </w:r>
                            <w:r w:rsidR="00E70149" w:rsidRPr="00BF45C7">
                              <w:rPr>
                                <w:rFonts w:cs="Arial"/>
                                <w:color w:val="7F7F7F" w:themeColor="text1" w:themeTint="80"/>
                              </w:rPr>
                              <w:t>Foto</w:t>
                            </w:r>
                            <w:r w:rsidR="00E70149" w:rsidRPr="00BF45C7">
                              <w:rPr>
                                <w:rFonts w:cs="Arial"/>
                                <w:b/>
                                <w:color w:val="7F7F7F" w:themeColor="text1" w:themeTint="80"/>
                              </w:rPr>
                              <w:t>:</w:t>
                            </w:r>
                            <w:r w:rsidR="00D7119D" w:rsidRPr="00BF45C7">
                              <w:rPr>
                                <w:color w:val="7F7F7F" w:themeColor="text1" w:themeTint="80"/>
                              </w:rPr>
                              <w:t xml:space="preserve"> </w:t>
                            </w:r>
                            <w:r w:rsidR="00A824F4">
                              <w:rPr>
                                <w:rFonts w:cs="Arial"/>
                                <w:i/>
                                <w:color w:val="7F7F7F" w:themeColor="text1" w:themeTint="80"/>
                              </w:rPr>
                              <w:t>Südwestdeutsche Salzwerke</w:t>
                            </w:r>
                            <w:r w:rsidR="006A059C">
                              <w:rPr>
                                <w:rFonts w:cs="Arial"/>
                                <w:i/>
                                <w:color w:val="7F7F7F" w:themeColor="text1" w:themeTint="80"/>
                              </w:rPr>
                              <w:t xml:space="preserve"> </w:t>
                            </w:r>
                            <w:r w:rsidR="00E86246">
                              <w:rPr>
                                <w:rFonts w:cs="Arial"/>
                                <w:i/>
                                <w:color w:val="7F7F7F" w:themeColor="text1" w:themeTint="80"/>
                              </w:rPr>
                              <w:t>AG</w:t>
                            </w:r>
                            <w:r w:rsidR="00A824F4">
                              <w:rPr>
                                <w:rFonts w:cs="Arial"/>
                                <w:i/>
                                <w:color w:val="7F7F7F" w:themeColor="text1" w:themeTint="8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0" o:spid="_x0000_s1026" type="#_x0000_t202" style="position:absolute;left:0;text-align:left;margin-left:174pt;margin-top:5.8pt;width:199.5pt;height:35.0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" fillcolor="white [3201]" stroked="f" strokeweight=".5pt">
                <v:textbox inset="0,0,0,1mm">
                  <w:txbxContent>
                    <w:p w:rsidR="00E70149" w:rsidRPr="00191619" w:rsidRDefault="00BF45C7" w:rsidP="00E86246">
                      <w:pPr>
                        <w:rPr>
                          <w:i/>
                          <w:color w:val="7F7F7F" w:themeColor="text1" w:themeTint="80"/>
                        </w:rPr>
                      </w:pPr>
                      <w:proofErr w:type="spellStart"/>
                      <w:r>
                        <w:rPr>
                          <w:rFonts w:cs="Arial"/>
                          <w:b/>
                          <w:color w:val="7F7F7F" w:themeColor="text1" w:themeTint="80"/>
                        </w:rPr>
                        <w:t>Photo</w:t>
                      </w:r>
                      <w:proofErr w:type="spellEnd"/>
                      <w:r>
                        <w:rPr>
                          <w:rFonts w:cs="Arial"/>
                          <w:b/>
                          <w:color w:val="7F7F7F" w:themeColor="text1" w:themeTint="80"/>
                        </w:rPr>
                        <w:t xml:space="preserve"> </w:t>
                      </w:r>
                      <w:r w:rsidR="00E70149" w:rsidRPr="00BF45C7">
                        <w:rPr>
                          <w:rFonts w:cs="Arial"/>
                          <w:color w:val="7F7F7F" w:themeColor="text1" w:themeTint="80"/>
                        </w:rPr>
                        <w:t>Foto</w:t>
                      </w:r>
                      <w:r w:rsidR="00E70149" w:rsidRPr="00BF45C7">
                        <w:rPr>
                          <w:rFonts w:cs="Arial"/>
                          <w:b/>
                          <w:color w:val="7F7F7F" w:themeColor="text1" w:themeTint="80"/>
                        </w:rPr>
                        <w:t>:</w:t>
                      </w:r>
                      <w:r w:rsidR="00D7119D" w:rsidRPr="00BF45C7">
                        <w:rPr>
                          <w:color w:val="7F7F7F" w:themeColor="text1" w:themeTint="80"/>
                        </w:rPr>
                        <w:t xml:space="preserve"> </w:t>
                      </w:r>
                      <w:r w:rsidR="00A824F4">
                        <w:rPr>
                          <w:rFonts w:cs="Arial"/>
                          <w:i/>
                          <w:color w:val="7F7F7F" w:themeColor="text1" w:themeTint="80"/>
                        </w:rPr>
                        <w:t>Südwestdeutsche Salzwerke</w:t>
                      </w:r>
                      <w:r w:rsidR="006A059C">
                        <w:rPr>
                          <w:rFonts w:cs="Arial"/>
                          <w:i/>
                          <w:color w:val="7F7F7F" w:themeColor="text1" w:themeTint="80"/>
                        </w:rPr>
                        <w:t xml:space="preserve"> </w:t>
                      </w:r>
                      <w:r w:rsidR="00E86246">
                        <w:rPr>
                          <w:rFonts w:cs="Arial"/>
                          <w:i/>
                          <w:color w:val="7F7F7F" w:themeColor="text1" w:themeTint="80"/>
                        </w:rPr>
                        <w:t>AG</w:t>
                      </w:r>
                      <w:r w:rsidR="00A824F4">
                        <w:rPr>
                          <w:rFonts w:cs="Arial"/>
                          <w:i/>
                          <w:color w:val="7F7F7F" w:themeColor="text1" w:themeTint="8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34A08ED1" wp14:editId="0E93C66A">
                <wp:simplePos x="0" y="0"/>
                <wp:positionH relativeFrom="column">
                  <wp:posOffset>4748448</wp:posOffset>
                </wp:positionH>
                <wp:positionV relativeFrom="paragraph">
                  <wp:posOffset>73044</wp:posOffset>
                </wp:positionV>
                <wp:extent cx="1774272" cy="199371"/>
                <wp:effectExtent l="0" t="0" r="0" b="0"/>
                <wp:wrapNone/>
                <wp:docPr id="21" name="Gruppieren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4272" cy="199371"/>
                          <a:chOff x="594227" y="-616"/>
                          <a:chExt cx="1774448" cy="199398"/>
                        </a:xfrm>
                      </wpg:grpSpPr>
                      <wps:wsp>
                        <wps:cNvPr id="22" name="Freeform 15"/>
                        <wps:cNvSpPr>
                          <a:spLocks/>
                        </wps:cNvSpPr>
                        <wps:spPr bwMode="auto">
                          <a:xfrm>
                            <a:off x="594227" y="-616"/>
                            <a:ext cx="149860" cy="139065"/>
                          </a:xfrm>
                          <a:custGeom>
                            <a:avLst/>
                            <a:gdLst>
                              <a:gd name="T0" fmla="+- 0 836 720"/>
                              <a:gd name="T1" fmla="*/ T0 w 236"/>
                              <a:gd name="T2" fmla="+- 0 122 122"/>
                              <a:gd name="T3" fmla="*/ 122 h 219"/>
                              <a:gd name="T4" fmla="+- 0 955 720"/>
                              <a:gd name="T5" fmla="*/ T4 w 236"/>
                              <a:gd name="T6" fmla="+- 0 122 122"/>
                              <a:gd name="T7" fmla="*/ 122 h 219"/>
                              <a:gd name="T8" fmla="+- 0 839 720"/>
                              <a:gd name="T9" fmla="*/ T8 w 236"/>
                              <a:gd name="T10" fmla="+- 0 340 122"/>
                              <a:gd name="T11" fmla="*/ 340 h 219"/>
                              <a:gd name="T12" fmla="+- 0 720 720"/>
                              <a:gd name="T13" fmla="*/ T12 w 236"/>
                              <a:gd name="T14" fmla="+- 0 340 122"/>
                              <a:gd name="T15" fmla="*/ 340 h 219"/>
                              <a:gd name="T16" fmla="+- 0 836 720"/>
                              <a:gd name="T17" fmla="*/ T16 w 236"/>
                              <a:gd name="T18" fmla="+- 0 122 122"/>
                              <a:gd name="T19" fmla="*/ 122 h 2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6" h="219">
                                <a:moveTo>
                                  <a:pt x="116" y="0"/>
                                </a:moveTo>
                                <a:lnTo>
                                  <a:pt x="235" y="0"/>
                                </a:lnTo>
                                <a:lnTo>
                                  <a:pt x="119" y="218"/>
                                </a:lnTo>
                                <a:lnTo>
                                  <a:pt x="0" y="218"/>
                                </a:lnTo>
                                <a:lnTo>
                                  <a:pt x="1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3B6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feld 23"/>
                        <wps:cNvSpPr txBox="1"/>
                        <wps:spPr>
                          <a:xfrm>
                            <a:off x="778380" y="0"/>
                            <a:ext cx="1590295" cy="19878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E70149" w:rsidRPr="00BF45C7" w:rsidRDefault="00BF45C7" w:rsidP="00E70149">
                              <w:pPr>
                                <w:rPr>
                                  <w:rFonts w:cs="Arial"/>
                                  <w:color w:val="7F7F7F" w:themeColor="text1" w:themeTint="80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color w:val="7F7F7F" w:themeColor="text1" w:themeTint="80"/>
                                </w:rPr>
                                <w:t xml:space="preserve">Location </w:t>
                              </w:r>
                              <w:r w:rsidR="00E70149" w:rsidRPr="00BF45C7">
                                <w:rPr>
                                  <w:rFonts w:cs="Arial"/>
                                  <w:color w:val="7F7F7F" w:themeColor="text1" w:themeTint="80"/>
                                </w:rPr>
                                <w:t>Ort</w:t>
                              </w:r>
                              <w:r w:rsidR="00E70149" w:rsidRPr="00BF45C7">
                                <w:rPr>
                                  <w:rFonts w:cs="Arial"/>
                                  <w:b/>
                                  <w:color w:val="7F7F7F" w:themeColor="text1" w:themeTint="80"/>
                                </w:rPr>
                                <w:t>:</w:t>
                              </w:r>
                              <w:r w:rsidR="00D7119D" w:rsidRPr="00BF45C7">
                                <w:rPr>
                                  <w:rFonts w:cs="Arial"/>
                                  <w:color w:val="7F7F7F" w:themeColor="text1" w:themeTint="80"/>
                                </w:rPr>
                                <w:t xml:space="preserve"> </w:t>
                              </w:r>
                              <w:r w:rsidR="00A824F4">
                                <w:rPr>
                                  <w:rFonts w:cs="Arial"/>
                                  <w:i/>
                                  <w:color w:val="7F7F7F" w:themeColor="text1" w:themeTint="80"/>
                                </w:rPr>
                                <w:t>Heilbronn</w:t>
                              </w:r>
                              <w:r w:rsidR="007D267D">
                                <w:rPr>
                                  <w:rFonts w:cs="Arial"/>
                                  <w:i/>
                                  <w:color w:val="7F7F7F" w:themeColor="text1" w:themeTint="80"/>
                                </w:rPr>
                                <w:t xml:space="preserve">, </w:t>
                              </w:r>
                              <w:r w:rsidR="00FD550C">
                                <w:rPr>
                                  <w:rFonts w:cs="Arial"/>
                                  <w:i/>
                                  <w:color w:val="7F7F7F" w:themeColor="text1" w:themeTint="80"/>
                                </w:rPr>
                                <w:t>D</w:t>
                              </w:r>
                              <w:r w:rsidR="007D267D">
                                <w:rPr>
                                  <w:rFonts w:cs="Arial"/>
                                  <w:i/>
                                  <w:color w:val="7F7F7F" w:themeColor="text1" w:themeTint="80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A08ED1" id="Gruppieren 21" o:spid="_x0000_s1027" style="position:absolute;left:0;text-align:left;margin-left:373.9pt;margin-top:5.75pt;width:139.7pt;height:15.7pt;z-index:251683840;mso-width-relative:margin;mso-height-relative:margin" coordorigin="5942,-6" coordsize="17744,19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">
                <v:shape id="Freeform 15" o:spid="_x0000_s1028" style="position:absolute;left:5942;top:-6;width:1498;height:1390;visibility:visible;mso-wrap-style:square;v-text-anchor:top" coordsize="236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" path="m116,l235,,119,218,,218,116,xe" fillcolor="#43b649" stroked="f">
                  <v:path arrowok="t" o:connecttype="custom" o:connectlocs="73660,77470;149225,77470;75565,215900;0,215900;73660,77470" o:connectangles="0,0,0,0,0"/>
                </v:shape>
                <v:shape id="Textfeld 23" o:spid="_x0000_s1029" type="#_x0000_t202" style="position:absolute;left:7783;width:15903;height:19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" fillcolor="white [3201]" stroked="f" strokeweight=".5pt">
                  <v:textbox inset="0,0,0,1mm">
                    <w:txbxContent>
                      <w:p w:rsidR="00E70149" w:rsidRPr="00BF45C7" w:rsidRDefault="00BF45C7" w:rsidP="00E70149">
                        <w:pPr>
                          <w:rPr>
                            <w:rFonts w:cs="Arial"/>
                            <w:color w:val="7F7F7F" w:themeColor="text1" w:themeTint="80"/>
                          </w:rPr>
                        </w:pPr>
                        <w:r>
                          <w:rPr>
                            <w:rFonts w:cs="Arial"/>
                            <w:b/>
                            <w:color w:val="7F7F7F" w:themeColor="text1" w:themeTint="80"/>
                          </w:rPr>
                          <w:t xml:space="preserve">Location </w:t>
                        </w:r>
                        <w:r w:rsidR="00E70149" w:rsidRPr="00BF45C7">
                          <w:rPr>
                            <w:rFonts w:cs="Arial"/>
                            <w:color w:val="7F7F7F" w:themeColor="text1" w:themeTint="80"/>
                          </w:rPr>
                          <w:t>Ort</w:t>
                        </w:r>
                        <w:r w:rsidR="00E70149" w:rsidRPr="00BF45C7">
                          <w:rPr>
                            <w:rFonts w:cs="Arial"/>
                            <w:b/>
                            <w:color w:val="7F7F7F" w:themeColor="text1" w:themeTint="80"/>
                          </w:rPr>
                          <w:t>:</w:t>
                        </w:r>
                        <w:r w:rsidR="00D7119D" w:rsidRPr="00BF45C7">
                          <w:rPr>
                            <w:rFonts w:cs="Arial"/>
                            <w:color w:val="7F7F7F" w:themeColor="text1" w:themeTint="80"/>
                          </w:rPr>
                          <w:t xml:space="preserve"> </w:t>
                        </w:r>
                        <w:r w:rsidR="00A824F4">
                          <w:rPr>
                            <w:rFonts w:cs="Arial"/>
                            <w:i/>
                            <w:color w:val="7F7F7F" w:themeColor="text1" w:themeTint="80"/>
                          </w:rPr>
                          <w:t>Heilbronn</w:t>
                        </w:r>
                        <w:r w:rsidR="007D267D">
                          <w:rPr>
                            <w:rFonts w:cs="Arial"/>
                            <w:i/>
                            <w:color w:val="7F7F7F" w:themeColor="text1" w:themeTint="80"/>
                          </w:rPr>
                          <w:t xml:space="preserve">, </w:t>
                        </w:r>
                        <w:r w:rsidR="00FD550C">
                          <w:rPr>
                            <w:rFonts w:cs="Arial"/>
                            <w:i/>
                            <w:color w:val="7F7F7F" w:themeColor="text1" w:themeTint="80"/>
                          </w:rPr>
                          <w:t>D</w:t>
                        </w:r>
                        <w:r w:rsidR="007D267D">
                          <w:rPr>
                            <w:rFonts w:cs="Arial"/>
                            <w:i/>
                            <w:color w:val="7F7F7F" w:themeColor="text1" w:themeTint="80"/>
                          </w:rPr>
                          <w:t>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824F4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34D20FE" wp14:editId="70F7A289">
                <wp:simplePos x="0" y="0"/>
                <wp:positionH relativeFrom="column">
                  <wp:posOffset>2046356</wp:posOffset>
                </wp:positionH>
                <wp:positionV relativeFrom="paragraph">
                  <wp:posOffset>74930</wp:posOffset>
                </wp:positionV>
                <wp:extent cx="161650" cy="139046"/>
                <wp:effectExtent l="0" t="0" r="0" b="0"/>
                <wp:wrapNone/>
                <wp:docPr id="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650" cy="139046"/>
                        </a:xfrm>
                        <a:custGeom>
                          <a:avLst/>
                          <a:gdLst>
                            <a:gd name="T0" fmla="+- 0 836 720"/>
                            <a:gd name="T1" fmla="*/ T0 w 236"/>
                            <a:gd name="T2" fmla="+- 0 122 122"/>
                            <a:gd name="T3" fmla="*/ 122 h 219"/>
                            <a:gd name="T4" fmla="+- 0 955 720"/>
                            <a:gd name="T5" fmla="*/ T4 w 236"/>
                            <a:gd name="T6" fmla="+- 0 122 122"/>
                            <a:gd name="T7" fmla="*/ 122 h 219"/>
                            <a:gd name="T8" fmla="+- 0 839 720"/>
                            <a:gd name="T9" fmla="*/ T8 w 236"/>
                            <a:gd name="T10" fmla="+- 0 340 122"/>
                            <a:gd name="T11" fmla="*/ 340 h 219"/>
                            <a:gd name="T12" fmla="+- 0 720 720"/>
                            <a:gd name="T13" fmla="*/ T12 w 236"/>
                            <a:gd name="T14" fmla="+- 0 340 122"/>
                            <a:gd name="T15" fmla="*/ 340 h 219"/>
                            <a:gd name="T16" fmla="+- 0 836 720"/>
                            <a:gd name="T17" fmla="*/ T16 w 236"/>
                            <a:gd name="T18" fmla="+- 0 122 122"/>
                            <a:gd name="T19" fmla="*/ 122 h 2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36" h="219">
                              <a:moveTo>
                                <a:pt x="116" y="0"/>
                              </a:moveTo>
                              <a:lnTo>
                                <a:pt x="235" y="0"/>
                              </a:lnTo>
                              <a:lnTo>
                                <a:pt x="119" y="218"/>
                              </a:lnTo>
                              <a:lnTo>
                                <a:pt x="0" y="218"/>
                              </a:lnTo>
                              <a:lnTo>
                                <a:pt x="1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3B64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96BA4E" id="Freeform 15" o:spid="_x0000_s1026" style="position:absolute;margin-left:161.15pt;margin-top:5.9pt;width:12.75pt;height:10.9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36,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" path="m116,l235,,119,218,,218,116,xe" fillcolor="#43b649" stroked="f">
                <v:path arrowok="t" o:connecttype="custom" o:connectlocs="79455,77459;160965,77459;81510,215871;0,215871;79455,77459" o:connectangles="0,0,0,0,0"/>
              </v:shape>
            </w:pict>
          </mc:Fallback>
        </mc:AlternateContent>
      </w:r>
      <w:r w:rsidR="007D267D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80727</wp:posOffset>
                </wp:positionH>
                <wp:positionV relativeFrom="paragraph">
                  <wp:posOffset>80356</wp:posOffset>
                </wp:positionV>
                <wp:extent cx="1878594" cy="198755"/>
                <wp:effectExtent l="0" t="0" r="7620" b="0"/>
                <wp:wrapNone/>
                <wp:docPr id="9" name="Gruppieren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8594" cy="198755"/>
                          <a:chOff x="0" y="0"/>
                          <a:chExt cx="1741334" cy="198782"/>
                        </a:xfrm>
                      </wpg:grpSpPr>
                      <wps:wsp>
                        <wps:cNvPr id="16" name="Freeform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49860" cy="139065"/>
                          </a:xfrm>
                          <a:custGeom>
                            <a:avLst/>
                            <a:gdLst>
                              <a:gd name="T0" fmla="+- 0 836 720"/>
                              <a:gd name="T1" fmla="*/ T0 w 236"/>
                              <a:gd name="T2" fmla="+- 0 122 122"/>
                              <a:gd name="T3" fmla="*/ 122 h 219"/>
                              <a:gd name="T4" fmla="+- 0 955 720"/>
                              <a:gd name="T5" fmla="*/ T4 w 236"/>
                              <a:gd name="T6" fmla="+- 0 122 122"/>
                              <a:gd name="T7" fmla="*/ 122 h 219"/>
                              <a:gd name="T8" fmla="+- 0 839 720"/>
                              <a:gd name="T9" fmla="*/ T8 w 236"/>
                              <a:gd name="T10" fmla="+- 0 340 122"/>
                              <a:gd name="T11" fmla="*/ 340 h 219"/>
                              <a:gd name="T12" fmla="+- 0 720 720"/>
                              <a:gd name="T13" fmla="*/ T12 w 236"/>
                              <a:gd name="T14" fmla="+- 0 340 122"/>
                              <a:gd name="T15" fmla="*/ 340 h 219"/>
                              <a:gd name="T16" fmla="+- 0 836 720"/>
                              <a:gd name="T17" fmla="*/ T16 w 236"/>
                              <a:gd name="T18" fmla="+- 0 122 122"/>
                              <a:gd name="T19" fmla="*/ 122 h 2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6" h="219">
                                <a:moveTo>
                                  <a:pt x="116" y="0"/>
                                </a:moveTo>
                                <a:lnTo>
                                  <a:pt x="235" y="0"/>
                                </a:lnTo>
                                <a:lnTo>
                                  <a:pt x="119" y="218"/>
                                </a:lnTo>
                                <a:lnTo>
                                  <a:pt x="0" y="218"/>
                                </a:lnTo>
                                <a:lnTo>
                                  <a:pt x="1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3B6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feld 8"/>
                        <wps:cNvSpPr txBox="1"/>
                        <wps:spPr>
                          <a:xfrm>
                            <a:off x="151039" y="0"/>
                            <a:ext cx="1590295" cy="19878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E70149" w:rsidRPr="00BF45C7" w:rsidRDefault="00BF45C7">
                              <w:pPr>
                                <w:rPr>
                                  <w:color w:val="7F7F7F" w:themeColor="text1" w:themeTint="80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color w:val="7F7F7F" w:themeColor="text1" w:themeTint="80"/>
                                </w:rPr>
                                <w:t xml:space="preserve">Editor </w:t>
                              </w:r>
                              <w:r w:rsidR="00FD16CC" w:rsidRPr="00BF45C7">
                                <w:rPr>
                                  <w:rFonts w:cs="Arial"/>
                                  <w:color w:val="7F7F7F" w:themeColor="text1" w:themeTint="80"/>
                                </w:rPr>
                                <w:t>Autor</w:t>
                              </w:r>
                              <w:r w:rsidR="00FD16CC" w:rsidRPr="00BF45C7">
                                <w:rPr>
                                  <w:b/>
                                  <w:color w:val="7F7F7F" w:themeColor="text1" w:themeTint="80"/>
                                </w:rPr>
                                <w:t>:</w:t>
                              </w:r>
                              <w:r w:rsidR="00E70149" w:rsidRPr="00BF45C7">
                                <w:rPr>
                                  <w:color w:val="7F7F7F" w:themeColor="text1" w:themeTint="80"/>
                                </w:rPr>
                                <w:t xml:space="preserve"> </w:t>
                              </w:r>
                              <w:sdt>
                                <w:sdtPr>
                                  <w:rPr>
                                    <w:rFonts w:cs="Arial"/>
                                    <w:i/>
                                    <w:color w:val="7F7F7F" w:themeColor="text1" w:themeTint="80"/>
                                  </w:rPr>
                                  <w:alias w:val="Autor"/>
                                  <w:tag w:val=""/>
                                  <w:id w:val="1374890151"/>
                                  <w:placeholder>
                                    <w:docPart w:val="3CA94E47A9FB4514BFFBC82E216DF9F7"/>
                                  </w:placeholder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r w:rsidR="007D267D">
                                    <w:rPr>
                                      <w:rFonts w:cs="Arial"/>
                                      <w:i/>
                                      <w:color w:val="7F7F7F" w:themeColor="text1" w:themeTint="80"/>
                                    </w:rPr>
                                    <w:t>Franziska Brielbeck</w:t>
                                  </w:r>
                                </w:sdtContent>
                              </w:sdt>
                              <w:r w:rsidR="00E70149" w:rsidRPr="00BF45C7">
                                <w:rPr>
                                  <w:color w:val="7F7F7F" w:themeColor="text1" w:themeTint="80"/>
                                </w:rPr>
                                <w:fldChar w:fldCharType="begin"/>
                              </w:r>
                              <w:r w:rsidR="00E70149" w:rsidRPr="00BF45C7">
                                <w:rPr>
                                  <w:color w:val="7F7F7F" w:themeColor="text1" w:themeTint="80"/>
                                </w:rPr>
                                <w:instrText xml:space="preserve"> AUTHOR   \* MERGEFORMAT </w:instrText>
                              </w:r>
                              <w:r w:rsidR="00E70149" w:rsidRPr="00BF45C7">
                                <w:rPr>
                                  <w:color w:val="7F7F7F" w:themeColor="text1" w:themeTint="8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9" o:spid="_x0000_s1030" style="position:absolute;left:0;text-align:left;margin-left:6.35pt;margin-top:6.35pt;width:147.9pt;height:15.65pt;z-index:251678720;mso-width-relative:margin;mso-height-relative:margin" coordsize="17413,1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">
                <v:shape id="Freeform 15" o:spid="_x0000_s1031" style="position:absolute;width:1498;height:1390;visibility:visible;mso-wrap-style:square;v-text-anchor:top" coordsize="236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" path="m116,l235,,119,218,,218,116,xe" fillcolor="#43b649" stroked="f">
                  <v:path arrowok="t" o:connecttype="custom" o:connectlocs="73660,77470;149225,77470;75565,215900;0,215900;73660,77470" o:connectangles="0,0,0,0,0"/>
                </v:shape>
                <v:shape id="Textfeld 8" o:spid="_x0000_s1032" type="#_x0000_t202" style="position:absolute;left:1510;width:15903;height:19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" fillcolor="white [3201]" stroked="f" strokeweight=".5pt">
                  <v:textbox inset="0,0,0,1mm">
                    <w:txbxContent>
                      <w:p w:rsidR="00E70149" w:rsidRPr="00BF45C7" w:rsidRDefault="00BF45C7">
                        <w:pPr>
                          <w:rPr>
                            <w:color w:val="7F7F7F" w:themeColor="text1" w:themeTint="80"/>
                          </w:rPr>
                        </w:pPr>
                        <w:r>
                          <w:rPr>
                            <w:rFonts w:cs="Arial"/>
                            <w:b/>
                            <w:color w:val="7F7F7F" w:themeColor="text1" w:themeTint="80"/>
                          </w:rPr>
                          <w:t xml:space="preserve">Editor </w:t>
                        </w:r>
                        <w:r w:rsidR="00FD16CC" w:rsidRPr="00BF45C7">
                          <w:rPr>
                            <w:rFonts w:cs="Arial"/>
                            <w:color w:val="7F7F7F" w:themeColor="text1" w:themeTint="80"/>
                          </w:rPr>
                          <w:t>Autor</w:t>
                        </w:r>
                        <w:r w:rsidR="00FD16CC" w:rsidRPr="00BF45C7">
                          <w:rPr>
                            <w:b/>
                            <w:color w:val="7F7F7F" w:themeColor="text1" w:themeTint="80"/>
                          </w:rPr>
                          <w:t>:</w:t>
                        </w:r>
                        <w:r w:rsidR="00E70149" w:rsidRPr="00BF45C7">
                          <w:rPr>
                            <w:color w:val="7F7F7F" w:themeColor="text1" w:themeTint="80"/>
                          </w:rPr>
                          <w:t xml:space="preserve"> </w:t>
                        </w:r>
                        <w:sdt>
                          <w:sdtPr>
                            <w:rPr>
                              <w:rFonts w:cs="Arial"/>
                              <w:i/>
                              <w:color w:val="7F7F7F" w:themeColor="text1" w:themeTint="80"/>
                            </w:rPr>
                            <w:alias w:val="Autor"/>
                            <w:tag w:val=""/>
                            <w:id w:val="1374890151"/>
                            <w:placeholder>
                              <w:docPart w:val="3CA94E47A9FB4514BFFBC82E216DF9F7"/>
                            </w:placeholder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EndPr/>
                          <w:sdtContent>
                            <w:r w:rsidR="007D267D">
                              <w:rPr>
                                <w:rFonts w:cs="Arial"/>
                                <w:i/>
                                <w:color w:val="7F7F7F" w:themeColor="text1" w:themeTint="80"/>
                              </w:rPr>
                              <w:t>Franziska Brielbeck</w:t>
                            </w:r>
                          </w:sdtContent>
                        </w:sdt>
                        <w:r w:rsidR="00E70149" w:rsidRPr="00BF45C7">
                          <w:rPr>
                            <w:color w:val="7F7F7F" w:themeColor="text1" w:themeTint="80"/>
                          </w:rPr>
                          <w:fldChar w:fldCharType="begin"/>
                        </w:r>
                        <w:r w:rsidR="00E70149" w:rsidRPr="00BF45C7">
                          <w:rPr>
                            <w:color w:val="7F7F7F" w:themeColor="text1" w:themeTint="80"/>
                          </w:rPr>
                          <w:instrText xml:space="preserve"> AUTHOR   \* MERGEFORMAT </w:instrText>
                        </w:r>
                        <w:r w:rsidR="00E70149" w:rsidRPr="00BF45C7">
                          <w:rPr>
                            <w:color w:val="7F7F7F" w:themeColor="text1" w:themeTint="80"/>
                          </w:rPr>
                          <w:fldChar w:fldCharType="end"/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9315C">
        <w:rPr>
          <w:color w:val="323031"/>
        </w:rPr>
        <w:t xml:space="preserve">  </w:t>
      </w:r>
      <w:r w:rsidR="00B63835">
        <w:rPr>
          <w:color w:val="323031"/>
        </w:rPr>
        <w:tab/>
      </w:r>
      <w:r w:rsidR="00144776">
        <w:rPr>
          <w:color w:val="323031"/>
        </w:rPr>
        <w:t xml:space="preserve"> </w:t>
      </w:r>
      <w:r w:rsidR="00F9315C">
        <w:rPr>
          <w:color w:val="323031"/>
        </w:rPr>
        <w:t xml:space="preserve"> </w:t>
      </w:r>
      <w:r w:rsidR="00144776">
        <w:rPr>
          <w:color w:val="323031"/>
        </w:rPr>
        <w:t>Bild</w:t>
      </w:r>
      <w:r w:rsidR="00B63835">
        <w:rPr>
          <w:color w:val="323031"/>
        </w:rPr>
        <w:t>:</w:t>
      </w:r>
      <w:r w:rsidR="00C01B06">
        <w:rPr>
          <w:color w:val="323031"/>
        </w:rPr>
        <w:tab/>
        <w:t xml:space="preserve">    </w:t>
      </w:r>
      <w:r w:rsidR="00E70149">
        <w:rPr>
          <w:color w:val="323031"/>
        </w:rPr>
        <w:tab/>
      </w:r>
      <w:r w:rsidR="00E70149">
        <w:rPr>
          <w:color w:val="323031"/>
        </w:rPr>
        <w:tab/>
        <w:t xml:space="preserve">    </w:t>
      </w:r>
      <w:r w:rsidR="00F9315C">
        <w:rPr>
          <w:color w:val="323031"/>
        </w:rPr>
        <w:t xml:space="preserve"> </w:t>
      </w:r>
    </w:p>
    <w:p w:rsidR="00D7119D" w:rsidRDefault="00A824F4" w:rsidP="00D7119D">
      <w:pPr>
        <w:spacing w:line="360" w:lineRule="auto"/>
        <w:ind w:right="545"/>
        <w:rPr>
          <w:rFonts w:ascii="Arial" w:hAnsi="Arial" w:cs="Arial"/>
          <w:b/>
          <w:sz w:val="32"/>
          <w:szCs w:val="24"/>
          <w:u w:val="single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34A08ED1" wp14:editId="0E93C66A">
                <wp:simplePos x="0" y="0"/>
                <wp:positionH relativeFrom="column">
                  <wp:posOffset>80176</wp:posOffset>
                </wp:positionH>
                <wp:positionV relativeFrom="paragraph">
                  <wp:posOffset>27554</wp:posOffset>
                </wp:positionV>
                <wp:extent cx="1741170" cy="198755"/>
                <wp:effectExtent l="0" t="0" r="0" b="0"/>
                <wp:wrapNone/>
                <wp:docPr id="24" name="Gruppieren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1170" cy="198755"/>
                          <a:chOff x="0" y="-7951"/>
                          <a:chExt cx="1741334" cy="198782"/>
                        </a:xfrm>
                      </wpg:grpSpPr>
                      <wps:wsp>
                        <wps:cNvPr id="25" name="Freeform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49860" cy="139065"/>
                          </a:xfrm>
                          <a:custGeom>
                            <a:avLst/>
                            <a:gdLst>
                              <a:gd name="T0" fmla="+- 0 836 720"/>
                              <a:gd name="T1" fmla="*/ T0 w 236"/>
                              <a:gd name="T2" fmla="+- 0 122 122"/>
                              <a:gd name="T3" fmla="*/ 122 h 219"/>
                              <a:gd name="T4" fmla="+- 0 955 720"/>
                              <a:gd name="T5" fmla="*/ T4 w 236"/>
                              <a:gd name="T6" fmla="+- 0 122 122"/>
                              <a:gd name="T7" fmla="*/ 122 h 219"/>
                              <a:gd name="T8" fmla="+- 0 839 720"/>
                              <a:gd name="T9" fmla="*/ T8 w 236"/>
                              <a:gd name="T10" fmla="+- 0 340 122"/>
                              <a:gd name="T11" fmla="*/ 340 h 219"/>
                              <a:gd name="T12" fmla="+- 0 720 720"/>
                              <a:gd name="T13" fmla="*/ T12 w 236"/>
                              <a:gd name="T14" fmla="+- 0 340 122"/>
                              <a:gd name="T15" fmla="*/ 340 h 219"/>
                              <a:gd name="T16" fmla="+- 0 836 720"/>
                              <a:gd name="T17" fmla="*/ T16 w 236"/>
                              <a:gd name="T18" fmla="+- 0 122 122"/>
                              <a:gd name="T19" fmla="*/ 122 h 2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6" h="219">
                                <a:moveTo>
                                  <a:pt x="116" y="0"/>
                                </a:moveTo>
                                <a:lnTo>
                                  <a:pt x="235" y="0"/>
                                </a:lnTo>
                                <a:lnTo>
                                  <a:pt x="119" y="218"/>
                                </a:lnTo>
                                <a:lnTo>
                                  <a:pt x="0" y="218"/>
                                </a:lnTo>
                                <a:lnTo>
                                  <a:pt x="1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3B6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feld 26"/>
                        <wps:cNvSpPr txBox="1"/>
                        <wps:spPr>
                          <a:xfrm>
                            <a:off x="151039" y="-7951"/>
                            <a:ext cx="1590295" cy="19878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E70149" w:rsidRPr="00BF45C7" w:rsidRDefault="00BF45C7" w:rsidP="00E70149">
                              <w:pPr>
                                <w:rPr>
                                  <w:rFonts w:cs="Arial"/>
                                  <w:color w:val="7F7F7F" w:themeColor="text1" w:themeTint="80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color w:val="7F7F7F" w:themeColor="text1" w:themeTint="80"/>
                                </w:rPr>
                                <w:t xml:space="preserve">Date </w:t>
                              </w:r>
                              <w:r w:rsidR="00E70149" w:rsidRPr="00BF45C7">
                                <w:rPr>
                                  <w:rFonts w:cs="Arial"/>
                                  <w:color w:val="7F7F7F" w:themeColor="text1" w:themeTint="80"/>
                                </w:rPr>
                                <w:t>Datum</w:t>
                              </w:r>
                              <w:r w:rsidR="00E70149" w:rsidRPr="00BF45C7">
                                <w:rPr>
                                  <w:rFonts w:cs="Arial"/>
                                  <w:b/>
                                  <w:color w:val="7F7F7F" w:themeColor="text1" w:themeTint="80"/>
                                </w:rPr>
                                <w:t>:</w:t>
                              </w:r>
                              <w:r w:rsidR="0068108F" w:rsidRPr="00BF45C7">
                                <w:rPr>
                                  <w:rFonts w:cs="Arial"/>
                                  <w:color w:val="7F7F7F" w:themeColor="text1" w:themeTint="80"/>
                                </w:rPr>
                                <w:t xml:space="preserve"> </w:t>
                              </w:r>
                              <w:r w:rsidR="0068108F" w:rsidRPr="00191619">
                                <w:rPr>
                                  <w:rFonts w:cs="Arial"/>
                                  <w:i/>
                                  <w:color w:val="7F7F7F" w:themeColor="text1" w:themeTint="80"/>
                                </w:rPr>
                                <w:fldChar w:fldCharType="begin"/>
                              </w:r>
                              <w:r w:rsidR="0068108F" w:rsidRPr="00191619">
                                <w:rPr>
                                  <w:rFonts w:cs="Arial"/>
                                  <w:i/>
                                  <w:color w:val="7F7F7F" w:themeColor="text1" w:themeTint="80"/>
                                </w:rPr>
                                <w:instrText xml:space="preserve"> DATE  \@ "MMM-yy"  \* MERGEFORMAT </w:instrText>
                              </w:r>
                              <w:r w:rsidR="0068108F" w:rsidRPr="00191619">
                                <w:rPr>
                                  <w:rFonts w:cs="Arial"/>
                                  <w:i/>
                                  <w:color w:val="7F7F7F" w:themeColor="text1" w:themeTint="80"/>
                                </w:rPr>
                                <w:fldChar w:fldCharType="separate"/>
                              </w:r>
                              <w:r w:rsidR="000E5F68">
                                <w:rPr>
                                  <w:rFonts w:cs="Arial"/>
                                  <w:i/>
                                  <w:noProof/>
                                  <w:color w:val="7F7F7F" w:themeColor="text1" w:themeTint="80"/>
                                </w:rPr>
                                <w:t>Apr-21</w:t>
                              </w:r>
                              <w:r w:rsidR="0068108F" w:rsidRPr="00191619">
                                <w:rPr>
                                  <w:rFonts w:cs="Arial"/>
                                  <w:i/>
                                  <w:color w:val="7F7F7F" w:themeColor="text1" w:themeTint="8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A08ED1" id="Gruppieren 24" o:spid="_x0000_s1033" style="position:absolute;margin-left:6.3pt;margin-top:2.15pt;width:137.1pt;height:15.65pt;z-index:251685888;mso-width-relative:margin;mso-height-relative:margin" coordorigin=",-79" coordsize="17413,1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">
                <v:shape id="Freeform 15" o:spid="_x0000_s1034" style="position:absolute;width:1498;height:1390;visibility:visible;mso-wrap-style:square;v-text-anchor:top" coordsize="236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" path="m116,l235,,119,218,,218,116,xe" fillcolor="#43b649" stroked="f">
                  <v:path arrowok="t" o:connecttype="custom" o:connectlocs="73660,77470;149225,77470;75565,215900;0,215900;73660,77470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6" o:spid="_x0000_s1035" type="#_x0000_t202" style="position:absolute;left:1510;top:-79;width:15903;height:19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" fillcolor="white [3201]" stroked="f" strokeweight=".5pt">
                  <v:textbox inset="0,0,0,1mm">
                    <w:txbxContent>
                      <w:p w:rsidR="00E70149" w:rsidRPr="00BF45C7" w:rsidRDefault="00BF45C7" w:rsidP="00E70149">
                        <w:pPr>
                          <w:rPr>
                            <w:rFonts w:cs="Arial"/>
                            <w:color w:val="7F7F7F" w:themeColor="text1" w:themeTint="80"/>
                          </w:rPr>
                        </w:pPr>
                        <w:r>
                          <w:rPr>
                            <w:rFonts w:cs="Arial"/>
                            <w:b/>
                            <w:color w:val="7F7F7F" w:themeColor="text1" w:themeTint="80"/>
                          </w:rPr>
                          <w:t xml:space="preserve">Date </w:t>
                        </w:r>
                        <w:r w:rsidR="00E70149" w:rsidRPr="00BF45C7">
                          <w:rPr>
                            <w:rFonts w:cs="Arial"/>
                            <w:color w:val="7F7F7F" w:themeColor="text1" w:themeTint="80"/>
                          </w:rPr>
                          <w:t>Datum</w:t>
                        </w:r>
                        <w:r w:rsidR="00E70149" w:rsidRPr="00BF45C7">
                          <w:rPr>
                            <w:rFonts w:cs="Arial"/>
                            <w:b/>
                            <w:color w:val="7F7F7F" w:themeColor="text1" w:themeTint="80"/>
                          </w:rPr>
                          <w:t>:</w:t>
                        </w:r>
                        <w:r w:rsidR="0068108F" w:rsidRPr="00BF45C7">
                          <w:rPr>
                            <w:rFonts w:cs="Arial"/>
                            <w:color w:val="7F7F7F" w:themeColor="text1" w:themeTint="80"/>
                          </w:rPr>
                          <w:t xml:space="preserve"> </w:t>
                        </w:r>
                        <w:r w:rsidR="0068108F" w:rsidRPr="00191619">
                          <w:rPr>
                            <w:rFonts w:cs="Arial"/>
                            <w:i/>
                            <w:color w:val="7F7F7F" w:themeColor="text1" w:themeTint="80"/>
                          </w:rPr>
                          <w:fldChar w:fldCharType="begin"/>
                        </w:r>
                        <w:r w:rsidR="0068108F" w:rsidRPr="00191619">
                          <w:rPr>
                            <w:rFonts w:cs="Arial"/>
                            <w:i/>
                            <w:color w:val="7F7F7F" w:themeColor="text1" w:themeTint="80"/>
                          </w:rPr>
                          <w:instrText xml:space="preserve"> DATE  \@ "MMM-yy"  \* MERGEFORMAT </w:instrText>
                        </w:r>
                        <w:r w:rsidR="0068108F" w:rsidRPr="00191619">
                          <w:rPr>
                            <w:rFonts w:cs="Arial"/>
                            <w:i/>
                            <w:color w:val="7F7F7F" w:themeColor="text1" w:themeTint="80"/>
                          </w:rPr>
                          <w:fldChar w:fldCharType="separate"/>
                        </w:r>
                        <w:r w:rsidR="000E5F68">
                          <w:rPr>
                            <w:rFonts w:cs="Arial"/>
                            <w:i/>
                            <w:noProof/>
                            <w:color w:val="7F7F7F" w:themeColor="text1" w:themeTint="80"/>
                          </w:rPr>
                          <w:t>Apr-21</w:t>
                        </w:r>
                        <w:r w:rsidR="0068108F" w:rsidRPr="00191619">
                          <w:rPr>
                            <w:rFonts w:cs="Arial"/>
                            <w:i/>
                            <w:color w:val="7F7F7F" w:themeColor="text1" w:themeTint="80"/>
                          </w:rPr>
                          <w:fldChar w:fldCharType="end"/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C2D93" w:rsidRPr="006C2D93" w:rsidRDefault="00477444" w:rsidP="004F60CE">
      <w:pPr>
        <w:spacing w:line="360" w:lineRule="auto"/>
        <w:ind w:left="567" w:right="545"/>
        <w:rPr>
          <w:rFonts w:ascii="Arial" w:hAnsi="Arial" w:cs="Arial"/>
          <w:b/>
          <w:sz w:val="32"/>
          <w:szCs w:val="24"/>
          <w:u w:val="single"/>
        </w:rPr>
      </w:pPr>
      <w:r>
        <w:rPr>
          <w:rFonts w:ascii="Arial" w:hAnsi="Arial" w:cs="Arial"/>
          <w:b/>
          <w:sz w:val="32"/>
          <w:szCs w:val="24"/>
          <w:u w:val="single"/>
        </w:rPr>
        <w:t xml:space="preserve">Südwestdeutsche Salzwerke: Der kompakte Mobil-Teleskopkran </w:t>
      </w:r>
      <w:r w:rsidR="005E563F">
        <w:rPr>
          <w:rFonts w:ascii="Arial" w:hAnsi="Arial" w:cs="Arial"/>
          <w:b/>
          <w:sz w:val="32"/>
          <w:szCs w:val="24"/>
          <w:u w:val="single"/>
        </w:rPr>
        <w:t xml:space="preserve">SENNEBOGEN </w:t>
      </w:r>
      <w:r>
        <w:rPr>
          <w:rFonts w:ascii="Arial" w:hAnsi="Arial" w:cs="Arial"/>
          <w:b/>
          <w:sz w:val="32"/>
          <w:szCs w:val="24"/>
          <w:u w:val="single"/>
        </w:rPr>
        <w:t xml:space="preserve">613 E </w:t>
      </w:r>
      <w:r w:rsidR="00C4417A">
        <w:rPr>
          <w:rFonts w:ascii="Arial" w:hAnsi="Arial" w:cs="Arial"/>
          <w:b/>
          <w:sz w:val="32"/>
          <w:szCs w:val="24"/>
          <w:u w:val="single"/>
        </w:rPr>
        <w:t>beweist</w:t>
      </w:r>
      <w:r>
        <w:rPr>
          <w:rFonts w:ascii="Arial" w:hAnsi="Arial" w:cs="Arial"/>
          <w:b/>
          <w:sz w:val="32"/>
          <w:szCs w:val="24"/>
          <w:u w:val="single"/>
        </w:rPr>
        <w:t xml:space="preserve"> seine </w:t>
      </w:r>
      <w:r w:rsidR="00374963">
        <w:rPr>
          <w:rFonts w:ascii="Arial" w:hAnsi="Arial" w:cs="Arial"/>
          <w:b/>
          <w:sz w:val="32"/>
          <w:szCs w:val="24"/>
          <w:u w:val="single"/>
        </w:rPr>
        <w:t xml:space="preserve">Flexibilität </w:t>
      </w:r>
      <w:r w:rsidR="004B5992">
        <w:rPr>
          <w:rFonts w:ascii="Arial" w:hAnsi="Arial" w:cs="Arial"/>
          <w:b/>
          <w:sz w:val="32"/>
          <w:szCs w:val="24"/>
          <w:u w:val="single"/>
        </w:rPr>
        <w:t xml:space="preserve">und </w:t>
      </w:r>
      <w:r w:rsidR="00374963">
        <w:rPr>
          <w:rFonts w:ascii="Arial" w:hAnsi="Arial" w:cs="Arial"/>
          <w:b/>
          <w:sz w:val="32"/>
          <w:szCs w:val="24"/>
          <w:u w:val="single"/>
        </w:rPr>
        <w:t xml:space="preserve">Sicherheit </w:t>
      </w:r>
      <w:r>
        <w:rPr>
          <w:rFonts w:ascii="Arial" w:hAnsi="Arial" w:cs="Arial"/>
          <w:b/>
          <w:sz w:val="32"/>
          <w:szCs w:val="24"/>
          <w:u w:val="single"/>
        </w:rPr>
        <w:t xml:space="preserve">im Bergwerk </w:t>
      </w:r>
    </w:p>
    <w:p w:rsidR="001F0CB0" w:rsidRDefault="001F0CB0" w:rsidP="004F60CE">
      <w:pPr>
        <w:spacing w:line="360" w:lineRule="auto"/>
        <w:ind w:left="567" w:right="545"/>
        <w:rPr>
          <w:rFonts w:ascii="Arial" w:hAnsi="Arial" w:cs="Arial"/>
          <w:b/>
          <w:szCs w:val="24"/>
        </w:rPr>
      </w:pPr>
    </w:p>
    <w:p w:rsidR="006C2D93" w:rsidRPr="00A0369F" w:rsidRDefault="005E563F" w:rsidP="004F60CE">
      <w:pPr>
        <w:spacing w:line="360" w:lineRule="auto"/>
        <w:ind w:left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„Glückauf“ heißt es dieses Mal für den mobilen 16 t-</w:t>
      </w:r>
      <w:proofErr w:type="spellStart"/>
      <w:r>
        <w:rPr>
          <w:rFonts w:ascii="Arial" w:hAnsi="Arial" w:cs="Arial"/>
          <w:b/>
        </w:rPr>
        <w:t>Telekran</w:t>
      </w:r>
      <w:proofErr w:type="spellEnd"/>
      <w:r>
        <w:rPr>
          <w:rFonts w:ascii="Arial" w:hAnsi="Arial" w:cs="Arial"/>
          <w:b/>
        </w:rPr>
        <w:t xml:space="preserve"> </w:t>
      </w:r>
      <w:r w:rsidR="00674832">
        <w:rPr>
          <w:rFonts w:ascii="Arial" w:hAnsi="Arial" w:cs="Arial"/>
          <w:b/>
        </w:rPr>
        <w:t>von SENNEBOGEN, d</w:t>
      </w:r>
      <w:r>
        <w:rPr>
          <w:rFonts w:ascii="Arial" w:hAnsi="Arial" w:cs="Arial"/>
          <w:b/>
        </w:rPr>
        <w:t xml:space="preserve">enn im größten Steinsalzbergwerk Europas in Heilbronn geht es für den </w:t>
      </w:r>
      <w:r w:rsidR="00C4417A">
        <w:rPr>
          <w:rFonts w:ascii="Arial" w:hAnsi="Arial" w:cs="Arial"/>
          <w:b/>
        </w:rPr>
        <w:t>Mobilk</w:t>
      </w:r>
      <w:r>
        <w:rPr>
          <w:rFonts w:ascii="Arial" w:hAnsi="Arial" w:cs="Arial"/>
          <w:b/>
        </w:rPr>
        <w:t xml:space="preserve">ran unter Tage, um die </w:t>
      </w:r>
      <w:r w:rsidR="009E3A46">
        <w:rPr>
          <w:rFonts w:ascii="Arial" w:hAnsi="Arial" w:cs="Arial"/>
          <w:b/>
        </w:rPr>
        <w:t>Bergleute</w:t>
      </w:r>
      <w:r>
        <w:rPr>
          <w:rFonts w:ascii="Arial" w:hAnsi="Arial" w:cs="Arial"/>
          <w:b/>
        </w:rPr>
        <w:t xml:space="preserve"> bei ihrer Arbeit </w:t>
      </w:r>
      <w:r w:rsidR="00730846">
        <w:rPr>
          <w:rFonts w:ascii="Arial" w:hAnsi="Arial" w:cs="Arial"/>
          <w:b/>
        </w:rPr>
        <w:t xml:space="preserve">in den unterirdischen Kammern </w:t>
      </w:r>
      <w:r>
        <w:rPr>
          <w:rFonts w:ascii="Arial" w:hAnsi="Arial" w:cs="Arial"/>
          <w:b/>
        </w:rPr>
        <w:t xml:space="preserve">zu unterstützen. </w:t>
      </w:r>
      <w:r w:rsidR="00674832">
        <w:rPr>
          <w:rFonts w:ascii="Arial" w:hAnsi="Arial" w:cs="Arial"/>
          <w:b/>
        </w:rPr>
        <w:t xml:space="preserve">Seit dem Jahr 2000 </w:t>
      </w:r>
      <w:r w:rsidR="00345B7B">
        <w:rPr>
          <w:rFonts w:ascii="Arial" w:hAnsi="Arial" w:cs="Arial"/>
          <w:b/>
        </w:rPr>
        <w:t>hat die</w:t>
      </w:r>
      <w:r w:rsidR="00674832">
        <w:rPr>
          <w:rFonts w:ascii="Arial" w:hAnsi="Arial" w:cs="Arial"/>
          <w:b/>
        </w:rPr>
        <w:t xml:space="preserve"> Südwestdeutsche Sal</w:t>
      </w:r>
      <w:r w:rsidR="009E3A46">
        <w:rPr>
          <w:rFonts w:ascii="Arial" w:hAnsi="Arial" w:cs="Arial"/>
          <w:b/>
        </w:rPr>
        <w:t>zwerke AG bereits 12 SENNEBOGEN-</w:t>
      </w:r>
      <w:r w:rsidR="00674832">
        <w:rPr>
          <w:rFonts w:ascii="Arial" w:hAnsi="Arial" w:cs="Arial"/>
          <w:b/>
        </w:rPr>
        <w:t>Krane angeschafft.</w:t>
      </w:r>
    </w:p>
    <w:p w:rsidR="001F0CB0" w:rsidRDefault="001F0CB0" w:rsidP="004F60CE">
      <w:pPr>
        <w:spacing w:line="360" w:lineRule="auto"/>
        <w:ind w:left="567" w:right="545"/>
        <w:rPr>
          <w:rFonts w:ascii="Arial" w:hAnsi="Arial" w:cs="Arial"/>
          <w:b/>
          <w:szCs w:val="24"/>
        </w:rPr>
      </w:pPr>
    </w:p>
    <w:p w:rsidR="000D52C0" w:rsidRDefault="00820723" w:rsidP="004F60CE">
      <w:pPr>
        <w:spacing w:line="36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Der</w:t>
      </w:r>
      <w:r w:rsidR="000D52C0">
        <w:rPr>
          <w:rFonts w:ascii="Arial" w:hAnsi="Arial" w:cs="Arial"/>
        </w:rPr>
        <w:t xml:space="preserve"> Bergbau zählt mitunter zu den traditionellsten</w:t>
      </w:r>
      <w:r w:rsidR="0086246F">
        <w:rPr>
          <w:rFonts w:ascii="Arial" w:hAnsi="Arial" w:cs="Arial"/>
        </w:rPr>
        <w:t xml:space="preserve"> Industrie</w:t>
      </w:r>
      <w:r w:rsidR="00B32B08">
        <w:rPr>
          <w:rFonts w:ascii="Arial" w:hAnsi="Arial" w:cs="Arial"/>
        </w:rPr>
        <w:t>n in Deutschland und der Welt. Auch i</w:t>
      </w:r>
      <w:r w:rsidR="0086246F">
        <w:rPr>
          <w:rFonts w:ascii="Arial" w:hAnsi="Arial" w:cs="Arial"/>
        </w:rPr>
        <w:t xml:space="preserve">m Steinsalzbergwerk Heilbronn wird bereits seit mehr als 125 Jahren Salz aus bis zu 50 Meter dicken </w:t>
      </w:r>
      <w:r w:rsidR="008C596B">
        <w:rPr>
          <w:rFonts w:ascii="Arial" w:hAnsi="Arial" w:cs="Arial"/>
        </w:rPr>
        <w:t>S</w:t>
      </w:r>
      <w:r w:rsidR="005E0215">
        <w:rPr>
          <w:rFonts w:ascii="Arial" w:hAnsi="Arial" w:cs="Arial"/>
        </w:rPr>
        <w:t>alzs</w:t>
      </w:r>
      <w:r w:rsidR="0086246F">
        <w:rPr>
          <w:rFonts w:ascii="Arial" w:hAnsi="Arial" w:cs="Arial"/>
        </w:rPr>
        <w:t xml:space="preserve">chichten gefördert. </w:t>
      </w:r>
      <w:r>
        <w:rPr>
          <w:rFonts w:ascii="Arial" w:hAnsi="Arial" w:cs="Arial"/>
        </w:rPr>
        <w:t xml:space="preserve">Neben der </w:t>
      </w:r>
      <w:r w:rsidR="005E0215">
        <w:rPr>
          <w:rFonts w:ascii="Arial" w:hAnsi="Arial" w:cs="Arial"/>
        </w:rPr>
        <w:t>Rohstoffgewinnung</w:t>
      </w:r>
      <w:r>
        <w:rPr>
          <w:rFonts w:ascii="Arial" w:hAnsi="Arial" w:cs="Arial"/>
        </w:rPr>
        <w:t xml:space="preserve"> </w:t>
      </w:r>
      <w:r w:rsidR="00CC2E2A">
        <w:rPr>
          <w:rFonts w:ascii="Arial" w:hAnsi="Arial" w:cs="Arial"/>
        </w:rPr>
        <w:t>ist</w:t>
      </w:r>
      <w:r w:rsidR="00730846">
        <w:rPr>
          <w:rFonts w:ascii="Arial" w:hAnsi="Arial" w:cs="Arial"/>
        </w:rPr>
        <w:t xml:space="preserve"> aber auch die Entsorgung </w:t>
      </w:r>
      <w:r w:rsidR="00CC2E2A">
        <w:rPr>
          <w:rFonts w:ascii="Arial" w:hAnsi="Arial" w:cs="Arial"/>
        </w:rPr>
        <w:t>ein</w:t>
      </w:r>
      <w:r w:rsidR="00730846">
        <w:rPr>
          <w:rFonts w:ascii="Arial" w:hAnsi="Arial" w:cs="Arial"/>
        </w:rPr>
        <w:t xml:space="preserve"> wichtiger Geschäftsbereich </w:t>
      </w:r>
      <w:r w:rsidR="00C4417A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="00C4417A">
        <w:rPr>
          <w:rFonts w:ascii="Arial" w:hAnsi="Arial" w:cs="Arial"/>
        </w:rPr>
        <w:t>Bergwerks</w:t>
      </w:r>
      <w:r>
        <w:rPr>
          <w:rFonts w:ascii="Arial" w:hAnsi="Arial" w:cs="Arial"/>
        </w:rPr>
        <w:t xml:space="preserve">. </w:t>
      </w:r>
      <w:r w:rsidR="0024747F">
        <w:rPr>
          <w:rFonts w:ascii="Arial" w:hAnsi="Arial" w:cs="Arial"/>
        </w:rPr>
        <w:t>Sicher und nachsorgefrei wer</w:t>
      </w:r>
      <w:r w:rsidR="000043DF">
        <w:rPr>
          <w:rFonts w:ascii="Arial" w:hAnsi="Arial" w:cs="Arial"/>
        </w:rPr>
        <w:t>den hier Abfallstoffe behandelt und dann</w:t>
      </w:r>
      <w:r w:rsidR="0024747F">
        <w:rPr>
          <w:rFonts w:ascii="Arial" w:hAnsi="Arial" w:cs="Arial"/>
        </w:rPr>
        <w:t xml:space="preserve"> verwertet oder beseitigt. </w:t>
      </w:r>
      <w:r w:rsidR="00B32B08">
        <w:rPr>
          <w:rFonts w:ascii="Arial" w:hAnsi="Arial" w:cs="Arial"/>
        </w:rPr>
        <w:t xml:space="preserve">Unterstützt werden die </w:t>
      </w:r>
      <w:r w:rsidR="009E3A46">
        <w:rPr>
          <w:rFonts w:ascii="Arial" w:hAnsi="Arial" w:cs="Arial"/>
        </w:rPr>
        <w:t>Bergleute</w:t>
      </w:r>
      <w:r w:rsidR="000D52C0">
        <w:rPr>
          <w:rFonts w:ascii="Arial" w:hAnsi="Arial" w:cs="Arial"/>
        </w:rPr>
        <w:t xml:space="preserve"> dabei schon lange von leistungsstarken Maschinen und neuesten Technologien – auch </w:t>
      </w:r>
      <w:r w:rsidR="00327575">
        <w:rPr>
          <w:rFonts w:ascii="Arial" w:hAnsi="Arial" w:cs="Arial"/>
        </w:rPr>
        <w:t>aus dem Hause</w:t>
      </w:r>
      <w:r w:rsidR="000D52C0">
        <w:rPr>
          <w:rFonts w:ascii="Arial" w:hAnsi="Arial" w:cs="Arial"/>
        </w:rPr>
        <w:t xml:space="preserve"> SENNEBOGEN. Seit kurzem zählt </w:t>
      </w:r>
      <w:r w:rsidR="003F29E7">
        <w:rPr>
          <w:rFonts w:ascii="Arial" w:hAnsi="Arial" w:cs="Arial"/>
        </w:rPr>
        <w:t xml:space="preserve">zu ihrer Maschinenflotte </w:t>
      </w:r>
      <w:r w:rsidR="000D52C0">
        <w:rPr>
          <w:rFonts w:ascii="Arial" w:hAnsi="Arial" w:cs="Arial"/>
        </w:rPr>
        <w:t>ein</w:t>
      </w:r>
      <w:r w:rsidR="00C4417A">
        <w:rPr>
          <w:rFonts w:ascii="Arial" w:hAnsi="Arial" w:cs="Arial"/>
        </w:rPr>
        <w:t xml:space="preserve"> </w:t>
      </w:r>
      <w:r w:rsidR="00700835">
        <w:rPr>
          <w:rFonts w:ascii="Arial" w:hAnsi="Arial" w:cs="Arial"/>
        </w:rPr>
        <w:t xml:space="preserve">neuer </w:t>
      </w:r>
      <w:r w:rsidR="00C4417A">
        <w:rPr>
          <w:rFonts w:ascii="Arial" w:hAnsi="Arial" w:cs="Arial"/>
        </w:rPr>
        <w:t>SENNEBOGEN</w:t>
      </w:r>
      <w:r w:rsidR="000D52C0">
        <w:rPr>
          <w:rFonts w:ascii="Arial" w:hAnsi="Arial" w:cs="Arial"/>
        </w:rPr>
        <w:t xml:space="preserve"> 613 E Mobil-Teleskopkran, </w:t>
      </w:r>
      <w:r w:rsidR="00B32B08">
        <w:rPr>
          <w:rFonts w:ascii="Arial" w:hAnsi="Arial" w:cs="Arial"/>
        </w:rPr>
        <w:t xml:space="preserve">der sich dank seiner Kompaktheit und Flexibilität </w:t>
      </w:r>
      <w:r w:rsidR="00674613">
        <w:rPr>
          <w:rFonts w:ascii="Arial" w:hAnsi="Arial" w:cs="Arial"/>
        </w:rPr>
        <w:t>perfekt für den anspruchsvollen Einsatz</w:t>
      </w:r>
      <w:r w:rsidR="00B32B08">
        <w:rPr>
          <w:rFonts w:ascii="Arial" w:hAnsi="Arial" w:cs="Arial"/>
        </w:rPr>
        <w:t xml:space="preserve"> unter Tage eignet. </w:t>
      </w:r>
    </w:p>
    <w:p w:rsidR="001F0CB0" w:rsidRPr="00CA089F" w:rsidRDefault="001F0CB0" w:rsidP="004F60CE">
      <w:pPr>
        <w:spacing w:line="360" w:lineRule="auto"/>
        <w:ind w:right="545"/>
        <w:rPr>
          <w:rFonts w:ascii="Arial" w:hAnsi="Arial" w:cs="Arial"/>
          <w:b/>
          <w:szCs w:val="24"/>
        </w:rPr>
      </w:pPr>
    </w:p>
    <w:p w:rsidR="001F0CB0" w:rsidRPr="00CA089F" w:rsidRDefault="00674613" w:rsidP="004F60CE">
      <w:pPr>
        <w:spacing w:line="360" w:lineRule="auto"/>
        <w:ind w:left="567" w:right="545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Maximale Flexibilität trotz enger Platzverhältnisse </w:t>
      </w:r>
    </w:p>
    <w:p w:rsidR="00DA0E50" w:rsidRDefault="00674613" w:rsidP="004F60CE">
      <w:pPr>
        <w:spacing w:line="360" w:lineRule="auto"/>
        <w:ind w:left="567" w:right="-22"/>
        <w:rPr>
          <w:rFonts w:ascii="Arial" w:hAnsi="Arial" w:cs="Arial"/>
        </w:rPr>
      </w:pPr>
      <w:r>
        <w:rPr>
          <w:rFonts w:ascii="Arial" w:hAnsi="Arial" w:cs="Arial"/>
        </w:rPr>
        <w:t xml:space="preserve">Wer an ein Bergwerk denkt, hat </w:t>
      </w:r>
      <w:r w:rsidR="004A51FB">
        <w:rPr>
          <w:rFonts w:ascii="Arial" w:hAnsi="Arial" w:cs="Arial"/>
        </w:rPr>
        <w:t xml:space="preserve">zumeist </w:t>
      </w:r>
      <w:r w:rsidR="0024747F">
        <w:rPr>
          <w:rFonts w:ascii="Arial" w:hAnsi="Arial" w:cs="Arial"/>
        </w:rPr>
        <w:t>enge Kammern und Schächte im Kopf</w:t>
      </w:r>
      <w:r>
        <w:rPr>
          <w:rFonts w:ascii="Arial" w:hAnsi="Arial" w:cs="Arial"/>
        </w:rPr>
        <w:t xml:space="preserve"> und behält </w:t>
      </w:r>
      <w:r w:rsidR="00C4417A">
        <w:rPr>
          <w:rFonts w:ascii="Arial" w:hAnsi="Arial" w:cs="Arial"/>
        </w:rPr>
        <w:t xml:space="preserve">damit </w:t>
      </w:r>
      <w:r w:rsidR="0065122D">
        <w:rPr>
          <w:rFonts w:ascii="Arial" w:hAnsi="Arial" w:cs="Arial"/>
        </w:rPr>
        <w:t xml:space="preserve">auch </w:t>
      </w:r>
      <w:r w:rsidR="004A51FB">
        <w:rPr>
          <w:rFonts w:ascii="Arial" w:hAnsi="Arial" w:cs="Arial"/>
        </w:rPr>
        <w:t xml:space="preserve">häufig </w:t>
      </w:r>
      <w:r>
        <w:rPr>
          <w:rFonts w:ascii="Arial" w:hAnsi="Arial" w:cs="Arial"/>
        </w:rPr>
        <w:t>recht.</w:t>
      </w:r>
      <w:r w:rsidR="0024747F">
        <w:rPr>
          <w:rFonts w:ascii="Arial" w:hAnsi="Arial" w:cs="Arial"/>
        </w:rPr>
        <w:t xml:space="preserve"> Um zu seinem </w:t>
      </w:r>
      <w:r w:rsidR="002A3DA9">
        <w:rPr>
          <w:rFonts w:ascii="Arial" w:hAnsi="Arial" w:cs="Arial"/>
        </w:rPr>
        <w:t xml:space="preserve">unterirdischen </w:t>
      </w:r>
      <w:r w:rsidR="0024747F">
        <w:rPr>
          <w:rFonts w:ascii="Arial" w:hAnsi="Arial" w:cs="Arial"/>
        </w:rPr>
        <w:t>Bestimmungsort gelangen</w:t>
      </w:r>
      <w:r w:rsidR="002A3DA9">
        <w:rPr>
          <w:rFonts w:ascii="Arial" w:hAnsi="Arial" w:cs="Arial"/>
        </w:rPr>
        <w:t xml:space="preserve"> zu können</w:t>
      </w:r>
      <w:r w:rsidR="0024747F">
        <w:rPr>
          <w:rFonts w:ascii="Arial" w:hAnsi="Arial" w:cs="Arial"/>
        </w:rPr>
        <w:t xml:space="preserve">, musste der 16 t-Mobilkran deshalb erst </w:t>
      </w:r>
      <w:r w:rsidR="004A51FB">
        <w:rPr>
          <w:rFonts w:ascii="Arial" w:hAnsi="Arial" w:cs="Arial"/>
        </w:rPr>
        <w:t xml:space="preserve">entsprechend </w:t>
      </w:r>
      <w:r w:rsidR="0024747F">
        <w:rPr>
          <w:rFonts w:ascii="Arial" w:hAnsi="Arial" w:cs="Arial"/>
        </w:rPr>
        <w:t>vorbereitet werden.</w:t>
      </w:r>
      <w:r>
        <w:rPr>
          <w:rFonts w:ascii="Arial" w:hAnsi="Arial" w:cs="Arial"/>
        </w:rPr>
        <w:t xml:space="preserve"> </w:t>
      </w:r>
      <w:r w:rsidR="00E35CD5">
        <w:rPr>
          <w:rFonts w:ascii="Arial" w:hAnsi="Arial" w:cs="Arial"/>
        </w:rPr>
        <w:t>Für den Schachttransport</w:t>
      </w:r>
      <w:r w:rsidR="00015327">
        <w:rPr>
          <w:rFonts w:ascii="Arial" w:hAnsi="Arial" w:cs="Arial"/>
        </w:rPr>
        <w:t xml:space="preserve"> hin</w:t>
      </w:r>
      <w:r w:rsidR="00096375">
        <w:rPr>
          <w:rFonts w:ascii="Arial" w:hAnsi="Arial" w:cs="Arial"/>
        </w:rPr>
        <w:t xml:space="preserve"> </w:t>
      </w:r>
      <w:r w:rsidR="00015327">
        <w:rPr>
          <w:rFonts w:ascii="Arial" w:hAnsi="Arial" w:cs="Arial"/>
        </w:rPr>
        <w:t>zu</w:t>
      </w:r>
      <w:r w:rsidR="00096375">
        <w:rPr>
          <w:rFonts w:ascii="Arial" w:hAnsi="Arial" w:cs="Arial"/>
        </w:rPr>
        <w:t xml:space="preserve"> seine</w:t>
      </w:r>
      <w:r w:rsidR="00015327">
        <w:rPr>
          <w:rFonts w:ascii="Arial" w:hAnsi="Arial" w:cs="Arial"/>
        </w:rPr>
        <w:t>m</w:t>
      </w:r>
      <w:r w:rsidR="00096375">
        <w:rPr>
          <w:rFonts w:ascii="Arial" w:hAnsi="Arial" w:cs="Arial"/>
        </w:rPr>
        <w:t xml:space="preserve"> </w:t>
      </w:r>
      <w:r w:rsidR="002A3DA9">
        <w:rPr>
          <w:rFonts w:ascii="Arial" w:hAnsi="Arial" w:cs="Arial"/>
        </w:rPr>
        <w:t>Einsatz</w:t>
      </w:r>
      <w:r w:rsidR="00EB6D84">
        <w:rPr>
          <w:rFonts w:ascii="Arial" w:hAnsi="Arial" w:cs="Arial"/>
        </w:rPr>
        <w:t xml:space="preserve"> </w:t>
      </w:r>
      <w:r w:rsidR="00367D46">
        <w:rPr>
          <w:rFonts w:ascii="Arial" w:hAnsi="Arial" w:cs="Arial"/>
        </w:rPr>
        <w:t xml:space="preserve">in 180 – 200 m Tiefe </w:t>
      </w:r>
      <w:r w:rsidR="0024747F">
        <w:rPr>
          <w:rFonts w:ascii="Arial" w:hAnsi="Arial" w:cs="Arial"/>
        </w:rPr>
        <w:t>wurde der 613 E</w:t>
      </w:r>
      <w:r w:rsidR="00096375">
        <w:rPr>
          <w:rFonts w:ascii="Arial" w:hAnsi="Arial" w:cs="Arial"/>
        </w:rPr>
        <w:t xml:space="preserve"> </w:t>
      </w:r>
      <w:r w:rsidR="00015327">
        <w:rPr>
          <w:rFonts w:ascii="Arial" w:hAnsi="Arial" w:cs="Arial"/>
        </w:rPr>
        <w:t xml:space="preserve">noch beim Hersteller in </w:t>
      </w:r>
      <w:r w:rsidR="00ED0C32">
        <w:rPr>
          <w:rFonts w:ascii="Arial" w:hAnsi="Arial" w:cs="Arial"/>
        </w:rPr>
        <w:t xml:space="preserve">passende </w:t>
      </w:r>
      <w:r w:rsidR="00015327">
        <w:rPr>
          <w:rFonts w:ascii="Arial" w:hAnsi="Arial" w:cs="Arial"/>
        </w:rPr>
        <w:t>Einzelteile</w:t>
      </w:r>
      <w:r w:rsidR="00096375">
        <w:rPr>
          <w:rFonts w:ascii="Arial" w:hAnsi="Arial" w:cs="Arial"/>
        </w:rPr>
        <w:t xml:space="preserve"> </w:t>
      </w:r>
      <w:r w:rsidR="003F29E7">
        <w:rPr>
          <w:rFonts w:ascii="Arial" w:hAnsi="Arial" w:cs="Arial"/>
        </w:rPr>
        <w:t>demontiert</w:t>
      </w:r>
      <w:r w:rsidR="00096375">
        <w:rPr>
          <w:rFonts w:ascii="Arial" w:hAnsi="Arial" w:cs="Arial"/>
        </w:rPr>
        <w:t xml:space="preserve"> und dann zusammen mit den Service-Monteuren des zuständigen Händlers Schwab GmbH Baumaschinen &amp; Baugeräte </w:t>
      </w:r>
      <w:r w:rsidR="00C4417A">
        <w:rPr>
          <w:rFonts w:ascii="Arial" w:hAnsi="Arial" w:cs="Arial"/>
        </w:rPr>
        <w:t>vor Ort</w:t>
      </w:r>
      <w:r w:rsidR="009355D4">
        <w:rPr>
          <w:rFonts w:ascii="Arial" w:hAnsi="Arial" w:cs="Arial"/>
        </w:rPr>
        <w:t xml:space="preserve"> </w:t>
      </w:r>
      <w:r w:rsidR="00096375">
        <w:rPr>
          <w:rFonts w:ascii="Arial" w:hAnsi="Arial" w:cs="Arial"/>
        </w:rPr>
        <w:t xml:space="preserve">wieder </w:t>
      </w:r>
      <w:r w:rsidR="003F29E7">
        <w:rPr>
          <w:rFonts w:ascii="Arial" w:hAnsi="Arial" w:cs="Arial"/>
        </w:rPr>
        <w:t>zusammengebaut</w:t>
      </w:r>
      <w:r w:rsidR="00096375">
        <w:rPr>
          <w:rFonts w:ascii="Arial" w:hAnsi="Arial" w:cs="Arial"/>
        </w:rPr>
        <w:t xml:space="preserve">. </w:t>
      </w:r>
      <w:r w:rsidR="003F29E7">
        <w:rPr>
          <w:rFonts w:ascii="Arial" w:hAnsi="Arial" w:cs="Arial"/>
        </w:rPr>
        <w:t>Komplett montiert erweist sich der</w:t>
      </w:r>
      <w:r w:rsidR="00E35CD5">
        <w:rPr>
          <w:rFonts w:ascii="Arial" w:hAnsi="Arial" w:cs="Arial"/>
        </w:rPr>
        <w:t xml:space="preserve"> </w:t>
      </w:r>
      <w:r w:rsidR="00015327">
        <w:rPr>
          <w:rFonts w:ascii="Arial" w:hAnsi="Arial" w:cs="Arial"/>
        </w:rPr>
        <w:t xml:space="preserve">modular zusammenstellbare </w:t>
      </w:r>
      <w:proofErr w:type="spellStart"/>
      <w:r w:rsidR="00E35CD5">
        <w:rPr>
          <w:rFonts w:ascii="Arial" w:hAnsi="Arial" w:cs="Arial"/>
        </w:rPr>
        <w:t>Telekran</w:t>
      </w:r>
      <w:proofErr w:type="spellEnd"/>
      <w:r w:rsidR="00E35CD5">
        <w:rPr>
          <w:rFonts w:ascii="Arial" w:hAnsi="Arial" w:cs="Arial"/>
        </w:rPr>
        <w:t xml:space="preserve"> durch </w:t>
      </w:r>
      <w:r w:rsidR="00E31349">
        <w:rPr>
          <w:rFonts w:ascii="Arial" w:hAnsi="Arial" w:cs="Arial"/>
        </w:rPr>
        <w:t>den</w:t>
      </w:r>
      <w:r w:rsidR="00E35CD5">
        <w:rPr>
          <w:rFonts w:ascii="Arial" w:hAnsi="Arial" w:cs="Arial"/>
        </w:rPr>
        <w:t xml:space="preserve"> extra kompakten</w:t>
      </w:r>
      <w:r w:rsidR="00690492">
        <w:rPr>
          <w:rFonts w:ascii="Arial" w:hAnsi="Arial" w:cs="Arial"/>
        </w:rPr>
        <w:t>, aber dennoch</w:t>
      </w:r>
      <w:r w:rsidR="00E35CD5">
        <w:rPr>
          <w:rFonts w:ascii="Arial" w:hAnsi="Arial" w:cs="Arial"/>
        </w:rPr>
        <w:t xml:space="preserve"> dreiteiligen 14,6 m </w:t>
      </w:r>
      <w:r w:rsidR="00E31349">
        <w:rPr>
          <w:rFonts w:ascii="Arial" w:hAnsi="Arial" w:cs="Arial"/>
        </w:rPr>
        <w:t xml:space="preserve">langen </w:t>
      </w:r>
      <w:r w:rsidR="0024747F">
        <w:rPr>
          <w:rFonts w:ascii="Arial" w:hAnsi="Arial" w:cs="Arial"/>
        </w:rPr>
        <w:t>Teleskopausleger</w:t>
      </w:r>
      <w:r w:rsidR="00015327">
        <w:rPr>
          <w:rFonts w:ascii="Arial" w:hAnsi="Arial" w:cs="Arial"/>
        </w:rPr>
        <w:t xml:space="preserve">, individuellen Softwareanpassungen und den speziell für </w:t>
      </w:r>
      <w:r w:rsidR="009355D4">
        <w:rPr>
          <w:rFonts w:ascii="Arial" w:hAnsi="Arial" w:cs="Arial"/>
        </w:rPr>
        <w:t>das</w:t>
      </w:r>
      <w:r w:rsidR="00015327">
        <w:rPr>
          <w:rFonts w:ascii="Arial" w:hAnsi="Arial" w:cs="Arial"/>
        </w:rPr>
        <w:t xml:space="preserve"> Salzbergwerk ausgelegten Elektro- und Hydraulik-Paketen </w:t>
      </w:r>
      <w:r w:rsidR="003B6140">
        <w:rPr>
          <w:rFonts w:ascii="Arial" w:hAnsi="Arial" w:cs="Arial"/>
        </w:rPr>
        <w:t xml:space="preserve">als </w:t>
      </w:r>
      <w:r w:rsidR="00015327">
        <w:rPr>
          <w:rFonts w:ascii="Arial" w:hAnsi="Arial" w:cs="Arial"/>
        </w:rPr>
        <w:t xml:space="preserve">perfekt </w:t>
      </w:r>
      <w:r w:rsidR="003B6140">
        <w:rPr>
          <w:rFonts w:ascii="Arial" w:hAnsi="Arial" w:cs="Arial"/>
        </w:rPr>
        <w:t>ausgerüstet</w:t>
      </w:r>
      <w:r w:rsidR="00443579">
        <w:rPr>
          <w:rFonts w:ascii="Arial" w:hAnsi="Arial" w:cs="Arial"/>
        </w:rPr>
        <w:t>es Werkzeug</w:t>
      </w:r>
      <w:r w:rsidR="003B6140">
        <w:rPr>
          <w:rFonts w:ascii="Arial" w:hAnsi="Arial" w:cs="Arial"/>
        </w:rPr>
        <w:t xml:space="preserve"> </w:t>
      </w:r>
      <w:r w:rsidR="009355D4">
        <w:rPr>
          <w:rFonts w:ascii="Arial" w:hAnsi="Arial" w:cs="Arial"/>
        </w:rPr>
        <w:t xml:space="preserve">für </w:t>
      </w:r>
      <w:r w:rsidR="00C4417A">
        <w:rPr>
          <w:rFonts w:ascii="Arial" w:hAnsi="Arial" w:cs="Arial"/>
        </w:rPr>
        <w:t>die Arbeit</w:t>
      </w:r>
      <w:r w:rsidR="009355D4">
        <w:rPr>
          <w:rFonts w:ascii="Arial" w:hAnsi="Arial" w:cs="Arial"/>
        </w:rPr>
        <w:t xml:space="preserve"> unter Tage. </w:t>
      </w:r>
      <w:r w:rsidR="0015656D">
        <w:rPr>
          <w:rFonts w:ascii="Arial" w:hAnsi="Arial" w:cs="Arial"/>
        </w:rPr>
        <w:t xml:space="preserve">Die Gesamthöhe der Maschine beträgt inklusive FOPS-Gitter </w:t>
      </w:r>
      <w:r w:rsidR="00BC6B0D">
        <w:rPr>
          <w:rFonts w:ascii="Arial" w:hAnsi="Arial" w:cs="Arial"/>
        </w:rPr>
        <w:t xml:space="preserve">auf der Kabine </w:t>
      </w:r>
      <w:r w:rsidR="0015656D">
        <w:rPr>
          <w:rFonts w:ascii="Arial" w:hAnsi="Arial" w:cs="Arial"/>
        </w:rPr>
        <w:t>lediglich 3,28 m</w:t>
      </w:r>
      <w:r w:rsidR="003F29E7">
        <w:rPr>
          <w:rFonts w:ascii="Arial" w:hAnsi="Arial" w:cs="Arial"/>
        </w:rPr>
        <w:t xml:space="preserve">, sodass der Kran problemlos in die vorgesehenen Hohlräume passt. </w:t>
      </w:r>
      <w:r w:rsidR="0015656D">
        <w:rPr>
          <w:rFonts w:ascii="Arial" w:hAnsi="Arial" w:cs="Arial"/>
        </w:rPr>
        <w:t xml:space="preserve"> </w:t>
      </w:r>
    </w:p>
    <w:p w:rsidR="00DA0E50" w:rsidRDefault="00DA0E50" w:rsidP="004F60CE">
      <w:pPr>
        <w:spacing w:line="360" w:lineRule="auto"/>
        <w:ind w:left="567" w:right="-22"/>
        <w:rPr>
          <w:rFonts w:ascii="Arial" w:hAnsi="Arial" w:cs="Arial"/>
        </w:rPr>
      </w:pPr>
    </w:p>
    <w:p w:rsidR="009355D4" w:rsidRDefault="00690492" w:rsidP="004F60CE">
      <w:pPr>
        <w:spacing w:line="360" w:lineRule="auto"/>
        <w:ind w:left="567" w:right="-22"/>
        <w:rPr>
          <w:rFonts w:ascii="Arial" w:hAnsi="Arial" w:cs="Arial"/>
        </w:rPr>
      </w:pPr>
      <w:r>
        <w:rPr>
          <w:rFonts w:ascii="Arial" w:hAnsi="Arial" w:cs="Arial"/>
        </w:rPr>
        <w:t xml:space="preserve">Der Mobilunterwagen </w:t>
      </w:r>
      <w:r w:rsidR="0024747F">
        <w:rPr>
          <w:rFonts w:ascii="Arial" w:hAnsi="Arial" w:cs="Arial"/>
        </w:rPr>
        <w:t xml:space="preserve">des Krans </w:t>
      </w:r>
      <w:r w:rsidR="003F29E7">
        <w:rPr>
          <w:rFonts w:ascii="Arial" w:hAnsi="Arial" w:cs="Arial"/>
        </w:rPr>
        <w:t>bietet</w:t>
      </w:r>
      <w:r>
        <w:rPr>
          <w:rFonts w:ascii="Arial" w:hAnsi="Arial" w:cs="Arial"/>
        </w:rPr>
        <w:t xml:space="preserve"> höchste Mobilität und einen kleinen Wendekreis</w:t>
      </w:r>
      <w:r w:rsidR="003B6140">
        <w:rPr>
          <w:rFonts w:ascii="Arial" w:hAnsi="Arial" w:cs="Arial"/>
        </w:rPr>
        <w:t xml:space="preserve">, das heißt trotz </w:t>
      </w:r>
      <w:r w:rsidR="003F29E7">
        <w:rPr>
          <w:rFonts w:ascii="Arial" w:hAnsi="Arial" w:cs="Arial"/>
        </w:rPr>
        <w:t xml:space="preserve">der oftmals verwinkelten Gänge </w:t>
      </w:r>
      <w:r w:rsidR="003B6140">
        <w:rPr>
          <w:rFonts w:ascii="Arial" w:hAnsi="Arial" w:cs="Arial"/>
        </w:rPr>
        <w:t xml:space="preserve">kann der </w:t>
      </w:r>
      <w:r w:rsidR="00365643">
        <w:rPr>
          <w:rFonts w:ascii="Arial" w:hAnsi="Arial" w:cs="Arial"/>
        </w:rPr>
        <w:t xml:space="preserve">jeweilige </w:t>
      </w:r>
      <w:r w:rsidR="003B6140">
        <w:rPr>
          <w:rFonts w:ascii="Arial" w:hAnsi="Arial" w:cs="Arial"/>
        </w:rPr>
        <w:t xml:space="preserve">Einsatzort </w:t>
      </w:r>
      <w:r w:rsidR="003F29E7">
        <w:rPr>
          <w:rFonts w:ascii="Arial" w:hAnsi="Arial" w:cs="Arial"/>
        </w:rPr>
        <w:t xml:space="preserve">von den </w:t>
      </w:r>
      <w:r w:rsidR="009E3A46">
        <w:rPr>
          <w:rFonts w:ascii="Arial" w:hAnsi="Arial" w:cs="Arial"/>
        </w:rPr>
        <w:t>Bergleuten</w:t>
      </w:r>
      <w:r w:rsidR="00DA0E50">
        <w:rPr>
          <w:rFonts w:ascii="Arial" w:hAnsi="Arial" w:cs="Arial"/>
        </w:rPr>
        <w:t xml:space="preserve"> direkt und mühelos angefahren werden. </w:t>
      </w:r>
      <w:r w:rsidR="0015656D">
        <w:rPr>
          <w:rFonts w:ascii="Arial" w:hAnsi="Arial" w:cs="Arial"/>
        </w:rPr>
        <w:t xml:space="preserve">Angepasste Rückfahrsignale via Breitbandton erhöhen die Sicherheit beim </w:t>
      </w:r>
      <w:r w:rsidR="0078431F">
        <w:rPr>
          <w:rFonts w:ascii="Arial" w:hAnsi="Arial" w:cs="Arial"/>
        </w:rPr>
        <w:t xml:space="preserve">unterirdischen </w:t>
      </w:r>
      <w:r w:rsidR="0015656D">
        <w:rPr>
          <w:rFonts w:ascii="Arial" w:hAnsi="Arial" w:cs="Arial"/>
        </w:rPr>
        <w:t xml:space="preserve">Navigieren. </w:t>
      </w:r>
      <w:r w:rsidR="00730846">
        <w:rPr>
          <w:rFonts w:ascii="Arial" w:hAnsi="Arial" w:cs="Arial"/>
        </w:rPr>
        <w:t xml:space="preserve">Durch </w:t>
      </w:r>
      <w:r w:rsidR="002A3DA9">
        <w:rPr>
          <w:rFonts w:ascii="Arial" w:hAnsi="Arial" w:cs="Arial"/>
        </w:rPr>
        <w:t xml:space="preserve">speziell </w:t>
      </w:r>
      <w:r w:rsidR="00730846">
        <w:rPr>
          <w:rFonts w:ascii="Arial" w:hAnsi="Arial" w:cs="Arial"/>
        </w:rPr>
        <w:t>gebogene Abstützfüße wurde bei der</w:t>
      </w:r>
      <w:r>
        <w:rPr>
          <w:rFonts w:ascii="Arial" w:hAnsi="Arial" w:cs="Arial"/>
        </w:rPr>
        <w:t xml:space="preserve"> integrierte</w:t>
      </w:r>
      <w:r w:rsidR="00730846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4-Punkt-Abstützung</w:t>
      </w:r>
      <w:r w:rsidR="002A3DA9">
        <w:rPr>
          <w:rFonts w:ascii="Arial" w:hAnsi="Arial" w:cs="Arial"/>
        </w:rPr>
        <w:t xml:space="preserve"> des Mobilkrans</w:t>
      </w:r>
      <w:r>
        <w:rPr>
          <w:rFonts w:ascii="Arial" w:hAnsi="Arial" w:cs="Arial"/>
        </w:rPr>
        <w:t xml:space="preserve"> </w:t>
      </w:r>
      <w:r w:rsidR="00730846">
        <w:rPr>
          <w:rFonts w:ascii="Arial" w:hAnsi="Arial" w:cs="Arial"/>
        </w:rPr>
        <w:t xml:space="preserve">das Abstützquadrat </w:t>
      </w:r>
      <w:r w:rsidR="009E1D24">
        <w:rPr>
          <w:rFonts w:ascii="Arial" w:hAnsi="Arial" w:cs="Arial"/>
        </w:rPr>
        <w:t xml:space="preserve">für die engen Schächte zusätzlich </w:t>
      </w:r>
      <w:r w:rsidR="00730846">
        <w:rPr>
          <w:rFonts w:ascii="Arial" w:hAnsi="Arial" w:cs="Arial"/>
        </w:rPr>
        <w:t xml:space="preserve">verkleinert, wobei </w:t>
      </w:r>
      <w:r w:rsidR="002A3DA9">
        <w:rPr>
          <w:rFonts w:ascii="Arial" w:hAnsi="Arial" w:cs="Arial"/>
        </w:rPr>
        <w:t>dank der</w:t>
      </w:r>
      <w:r w:rsidR="000129C8">
        <w:rPr>
          <w:rFonts w:ascii="Arial" w:hAnsi="Arial" w:cs="Arial"/>
        </w:rPr>
        <w:t xml:space="preserve"> 40</w:t>
      </w:r>
      <w:r w:rsidR="00730846">
        <w:rPr>
          <w:rFonts w:ascii="Arial" w:hAnsi="Arial" w:cs="Arial"/>
        </w:rPr>
        <w:t xml:space="preserve">0 x 400 mm großen Abstützteller </w:t>
      </w:r>
      <w:r w:rsidR="009E1D24">
        <w:rPr>
          <w:rFonts w:ascii="Arial" w:hAnsi="Arial" w:cs="Arial"/>
        </w:rPr>
        <w:t>weiterhin</w:t>
      </w:r>
      <w:r w:rsidR="000129C8">
        <w:rPr>
          <w:rFonts w:ascii="Arial" w:hAnsi="Arial" w:cs="Arial"/>
        </w:rPr>
        <w:t xml:space="preserve"> eine hervorragende Standsicherheit beim Verheben der Lasten</w:t>
      </w:r>
      <w:r w:rsidR="00730846">
        <w:rPr>
          <w:rFonts w:ascii="Arial" w:hAnsi="Arial" w:cs="Arial"/>
        </w:rPr>
        <w:t xml:space="preserve"> gewährleistet ist</w:t>
      </w:r>
      <w:r w:rsidR="00126A2F">
        <w:rPr>
          <w:rFonts w:ascii="Arial" w:hAnsi="Arial" w:cs="Arial"/>
        </w:rPr>
        <w:t xml:space="preserve">. </w:t>
      </w:r>
    </w:p>
    <w:p w:rsidR="00690492" w:rsidRDefault="00690492" w:rsidP="004F60CE">
      <w:pPr>
        <w:spacing w:line="360" w:lineRule="auto"/>
        <w:ind w:left="567" w:right="-22"/>
        <w:rPr>
          <w:rFonts w:ascii="Arial" w:hAnsi="Arial" w:cs="Arial"/>
        </w:rPr>
      </w:pPr>
    </w:p>
    <w:p w:rsidR="009355D4" w:rsidRDefault="009355D4" w:rsidP="004F60CE">
      <w:pPr>
        <w:spacing w:line="360" w:lineRule="auto"/>
        <w:ind w:left="567" w:right="-22"/>
        <w:rPr>
          <w:rFonts w:ascii="Arial" w:hAnsi="Arial" w:cs="Arial"/>
          <w:b/>
        </w:rPr>
      </w:pPr>
      <w:r w:rsidRPr="00126A2F">
        <w:rPr>
          <w:rFonts w:ascii="Arial" w:hAnsi="Arial" w:cs="Arial"/>
          <w:b/>
        </w:rPr>
        <w:t xml:space="preserve">Sicherheit </w:t>
      </w:r>
      <w:r w:rsidR="00126A2F" w:rsidRPr="00126A2F">
        <w:rPr>
          <w:rFonts w:ascii="Arial" w:hAnsi="Arial" w:cs="Arial"/>
          <w:b/>
        </w:rPr>
        <w:t>ist das oberste Gebot</w:t>
      </w:r>
      <w:r w:rsidR="00126A2F">
        <w:rPr>
          <w:rFonts w:ascii="Arial" w:hAnsi="Arial" w:cs="Arial"/>
          <w:b/>
        </w:rPr>
        <w:t xml:space="preserve"> beim Handling</w:t>
      </w:r>
      <w:r w:rsidR="00126A2F" w:rsidRPr="00126A2F">
        <w:rPr>
          <w:rFonts w:ascii="Arial" w:hAnsi="Arial" w:cs="Arial"/>
          <w:b/>
        </w:rPr>
        <w:t xml:space="preserve"> </w:t>
      </w:r>
      <w:r w:rsidR="00730846">
        <w:rPr>
          <w:rFonts w:ascii="Arial" w:hAnsi="Arial" w:cs="Arial"/>
          <w:b/>
        </w:rPr>
        <w:t xml:space="preserve">von Abfällen </w:t>
      </w:r>
      <w:r w:rsidR="00126A2F" w:rsidRPr="00126A2F">
        <w:rPr>
          <w:rFonts w:ascii="Arial" w:hAnsi="Arial" w:cs="Arial"/>
          <w:b/>
        </w:rPr>
        <w:t>unter Tage</w:t>
      </w:r>
    </w:p>
    <w:p w:rsidR="00ED0C32" w:rsidRDefault="00263C8A" w:rsidP="0015656D">
      <w:pPr>
        <w:spacing w:line="360" w:lineRule="auto"/>
        <w:ind w:left="567" w:right="-22"/>
        <w:rPr>
          <w:rFonts w:ascii="Arial" w:hAnsi="Arial" w:cs="Arial"/>
        </w:rPr>
      </w:pPr>
      <w:r>
        <w:rPr>
          <w:rFonts w:ascii="Arial" w:hAnsi="Arial" w:cs="Arial"/>
        </w:rPr>
        <w:t>Im Bergwerk wird d</w:t>
      </w:r>
      <w:r w:rsidR="00126A2F" w:rsidRPr="00126A2F">
        <w:rPr>
          <w:rFonts w:ascii="Arial" w:hAnsi="Arial" w:cs="Arial"/>
        </w:rPr>
        <w:t>er 16 t-</w:t>
      </w:r>
      <w:proofErr w:type="spellStart"/>
      <w:r w:rsidR="00126A2F" w:rsidRPr="00126A2F">
        <w:rPr>
          <w:rFonts w:ascii="Arial" w:hAnsi="Arial" w:cs="Arial"/>
        </w:rPr>
        <w:t>Telekran</w:t>
      </w:r>
      <w:proofErr w:type="spellEnd"/>
      <w:r w:rsidR="00126A2F" w:rsidRPr="00126A2F">
        <w:rPr>
          <w:rFonts w:ascii="Arial" w:hAnsi="Arial" w:cs="Arial"/>
        </w:rPr>
        <w:t xml:space="preserve"> </w:t>
      </w:r>
      <w:r w:rsidR="00820723">
        <w:rPr>
          <w:rFonts w:ascii="Arial" w:hAnsi="Arial" w:cs="Arial"/>
        </w:rPr>
        <w:t xml:space="preserve">nun in erster Line als Stapelfahrzeug für das Versetzen von bis zu 2 Tonnen schweren Big Bags </w:t>
      </w:r>
      <w:r w:rsidR="0024747F">
        <w:rPr>
          <w:rFonts w:ascii="Arial" w:hAnsi="Arial" w:cs="Arial"/>
        </w:rPr>
        <w:t xml:space="preserve">mit Abfallstoffen </w:t>
      </w:r>
      <w:r w:rsidR="00820723">
        <w:rPr>
          <w:rFonts w:ascii="Arial" w:hAnsi="Arial" w:cs="Arial"/>
        </w:rPr>
        <w:t>eingesetzt</w:t>
      </w:r>
      <w:r w:rsidR="0024747F">
        <w:rPr>
          <w:rFonts w:ascii="Arial" w:hAnsi="Arial" w:cs="Arial"/>
        </w:rPr>
        <w:t xml:space="preserve">, sodass diese langzeitsicher und </w:t>
      </w:r>
      <w:r w:rsidR="00143CA0">
        <w:rPr>
          <w:rFonts w:ascii="Arial" w:hAnsi="Arial" w:cs="Arial"/>
        </w:rPr>
        <w:t>umweltschonend</w:t>
      </w:r>
      <w:r w:rsidR="0024747F">
        <w:rPr>
          <w:rFonts w:ascii="Arial" w:hAnsi="Arial" w:cs="Arial"/>
        </w:rPr>
        <w:t xml:space="preserve"> </w:t>
      </w:r>
      <w:r w:rsidR="00E86C76">
        <w:rPr>
          <w:rFonts w:ascii="Arial" w:hAnsi="Arial" w:cs="Arial"/>
        </w:rPr>
        <w:t>behandelt und beseitigt</w:t>
      </w:r>
      <w:r w:rsidR="0024747F">
        <w:rPr>
          <w:rFonts w:ascii="Arial" w:hAnsi="Arial" w:cs="Arial"/>
        </w:rPr>
        <w:t xml:space="preserve"> werden können</w:t>
      </w:r>
      <w:r w:rsidR="00820723">
        <w:rPr>
          <w:rFonts w:ascii="Arial" w:hAnsi="Arial" w:cs="Arial"/>
        </w:rPr>
        <w:t xml:space="preserve">. </w:t>
      </w:r>
      <w:r w:rsidR="00AD71A8">
        <w:rPr>
          <w:rFonts w:ascii="Arial" w:hAnsi="Arial" w:cs="Arial"/>
        </w:rPr>
        <w:t>Beim Aufnehmen und Positionieren</w:t>
      </w:r>
      <w:r>
        <w:rPr>
          <w:rFonts w:ascii="Arial" w:hAnsi="Arial" w:cs="Arial"/>
        </w:rPr>
        <w:t xml:space="preserve"> </w:t>
      </w:r>
      <w:r w:rsidR="00AD71A8">
        <w:rPr>
          <w:rFonts w:ascii="Arial" w:hAnsi="Arial" w:cs="Arial"/>
        </w:rPr>
        <w:t xml:space="preserve">der Last </w:t>
      </w:r>
      <w:r w:rsidR="00ED0C32">
        <w:rPr>
          <w:rFonts w:ascii="Arial" w:hAnsi="Arial" w:cs="Arial"/>
        </w:rPr>
        <w:t xml:space="preserve">wird der stufenlos </w:t>
      </w:r>
      <w:proofErr w:type="spellStart"/>
      <w:r w:rsidR="00ED0C32">
        <w:rPr>
          <w:rFonts w:ascii="Arial" w:hAnsi="Arial" w:cs="Arial"/>
        </w:rPr>
        <w:t>teleskopierbare</w:t>
      </w:r>
      <w:proofErr w:type="spellEnd"/>
      <w:r w:rsidR="00ED0C32">
        <w:rPr>
          <w:rFonts w:ascii="Arial" w:hAnsi="Arial" w:cs="Arial"/>
        </w:rPr>
        <w:t xml:space="preserve"> </w:t>
      </w:r>
      <w:proofErr w:type="spellStart"/>
      <w:r w:rsidR="00ED0C32">
        <w:rPr>
          <w:rFonts w:ascii="Arial" w:hAnsi="Arial" w:cs="Arial"/>
        </w:rPr>
        <w:t>Full</w:t>
      </w:r>
      <w:proofErr w:type="spellEnd"/>
      <w:r w:rsidR="00ED0C32">
        <w:rPr>
          <w:rFonts w:ascii="Arial" w:hAnsi="Arial" w:cs="Arial"/>
        </w:rPr>
        <w:t xml:space="preserve">-Power Boom </w:t>
      </w:r>
      <w:r w:rsidR="0024747F">
        <w:rPr>
          <w:rFonts w:ascii="Arial" w:hAnsi="Arial" w:cs="Arial"/>
        </w:rPr>
        <w:t xml:space="preserve">des 613 E </w:t>
      </w:r>
      <w:r w:rsidR="00ED0C32">
        <w:rPr>
          <w:rFonts w:ascii="Arial" w:hAnsi="Arial" w:cs="Arial"/>
        </w:rPr>
        <w:t xml:space="preserve">nicht nur häufig aus- und eingefahren, sondern er </w:t>
      </w:r>
      <w:r>
        <w:rPr>
          <w:rFonts w:ascii="Arial" w:hAnsi="Arial" w:cs="Arial"/>
        </w:rPr>
        <w:t>arbeitet</w:t>
      </w:r>
      <w:r w:rsidR="002A3DA9">
        <w:rPr>
          <w:rFonts w:ascii="Arial" w:hAnsi="Arial" w:cs="Arial"/>
        </w:rPr>
        <w:t xml:space="preserve"> aufgrund der niedrigen Deckenhöhe</w:t>
      </w:r>
      <w:r>
        <w:rPr>
          <w:rFonts w:ascii="Arial" w:hAnsi="Arial" w:cs="Arial"/>
        </w:rPr>
        <w:t xml:space="preserve"> in der Regel </w:t>
      </w:r>
      <w:r w:rsidR="00ED0C32">
        <w:rPr>
          <w:rFonts w:ascii="Arial" w:hAnsi="Arial" w:cs="Arial"/>
        </w:rPr>
        <w:t xml:space="preserve">auch </w:t>
      </w:r>
      <w:r w:rsidR="00E550E0">
        <w:rPr>
          <w:rFonts w:ascii="Arial" w:hAnsi="Arial" w:cs="Arial"/>
        </w:rPr>
        <w:t>mit</w:t>
      </w:r>
      <w:r>
        <w:rPr>
          <w:rFonts w:ascii="Arial" w:hAnsi="Arial" w:cs="Arial"/>
        </w:rPr>
        <w:t xml:space="preserve"> einem sehr </w:t>
      </w:r>
      <w:r w:rsidR="002A3DA9">
        <w:rPr>
          <w:rFonts w:ascii="Arial" w:hAnsi="Arial" w:cs="Arial"/>
        </w:rPr>
        <w:t>flachen Auslegerw</w:t>
      </w:r>
      <w:r>
        <w:rPr>
          <w:rFonts w:ascii="Arial" w:hAnsi="Arial" w:cs="Arial"/>
        </w:rPr>
        <w:t xml:space="preserve">inkel. </w:t>
      </w:r>
      <w:r w:rsidR="000129C8"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ür oberste Sicherheit </w:t>
      </w:r>
      <w:r w:rsidR="00982DE5">
        <w:rPr>
          <w:rFonts w:ascii="Arial" w:hAnsi="Arial" w:cs="Arial"/>
        </w:rPr>
        <w:t xml:space="preserve">bei diesen komplexen Hebevorgängen </w:t>
      </w:r>
      <w:r>
        <w:rPr>
          <w:rFonts w:ascii="Arial" w:hAnsi="Arial" w:cs="Arial"/>
        </w:rPr>
        <w:t xml:space="preserve">sorgt </w:t>
      </w:r>
      <w:r w:rsidR="0015656D">
        <w:rPr>
          <w:rFonts w:ascii="Arial" w:hAnsi="Arial" w:cs="Arial"/>
        </w:rPr>
        <w:t xml:space="preserve">eine </w:t>
      </w:r>
      <w:r>
        <w:rPr>
          <w:rFonts w:ascii="Arial" w:hAnsi="Arial" w:cs="Arial"/>
        </w:rPr>
        <w:t>elektronische Lastmomentbegrenzung (LMB)</w:t>
      </w:r>
      <w:r w:rsidR="00982DE5">
        <w:rPr>
          <w:rFonts w:ascii="Arial" w:hAnsi="Arial" w:cs="Arial"/>
        </w:rPr>
        <w:t xml:space="preserve"> </w:t>
      </w:r>
      <w:r w:rsidR="0015656D">
        <w:rPr>
          <w:rFonts w:ascii="Arial" w:hAnsi="Arial" w:cs="Arial"/>
        </w:rPr>
        <w:t>der neuesten Generation.</w:t>
      </w:r>
      <w:r w:rsidR="00ED0C32">
        <w:rPr>
          <w:rFonts w:ascii="Arial" w:hAnsi="Arial" w:cs="Arial"/>
        </w:rPr>
        <w:t xml:space="preserve"> Die LMB vergl</w:t>
      </w:r>
      <w:r w:rsidR="0015656D">
        <w:rPr>
          <w:rFonts w:ascii="Arial" w:hAnsi="Arial" w:cs="Arial"/>
        </w:rPr>
        <w:t>eicht zu jeder Zeit die aktuell angehängte</w:t>
      </w:r>
      <w:r w:rsidR="00ED0C32">
        <w:rPr>
          <w:rFonts w:ascii="Arial" w:hAnsi="Arial" w:cs="Arial"/>
        </w:rPr>
        <w:t xml:space="preserve"> Last und die Ausladung des Auslegers mit der Traglasttabelle und leitet bei einer Überschreitung der Werte </w:t>
      </w:r>
      <w:proofErr w:type="spellStart"/>
      <w:r w:rsidR="00ED0C32">
        <w:rPr>
          <w:rFonts w:ascii="Arial" w:hAnsi="Arial" w:cs="Arial"/>
        </w:rPr>
        <w:t>sicherheitsgerichtete</w:t>
      </w:r>
      <w:proofErr w:type="spellEnd"/>
      <w:r w:rsidR="00ED0C32">
        <w:rPr>
          <w:rFonts w:ascii="Arial" w:hAnsi="Arial" w:cs="Arial"/>
        </w:rPr>
        <w:t xml:space="preserve"> Funktionen ein. Der Fahrer wird </w:t>
      </w:r>
      <w:r w:rsidR="003B6140">
        <w:rPr>
          <w:rFonts w:ascii="Arial" w:hAnsi="Arial" w:cs="Arial"/>
        </w:rPr>
        <w:t>dadurch</w:t>
      </w:r>
      <w:r w:rsidR="00ED0C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bei seiner Arbeit unterstützt</w:t>
      </w:r>
      <w:r w:rsidR="00982DE5">
        <w:rPr>
          <w:rFonts w:ascii="Arial" w:hAnsi="Arial" w:cs="Arial"/>
        </w:rPr>
        <w:t xml:space="preserve"> und möglichen Risiken </w:t>
      </w:r>
      <w:r w:rsidR="00ED0C32">
        <w:rPr>
          <w:rFonts w:ascii="Arial" w:hAnsi="Arial" w:cs="Arial"/>
        </w:rPr>
        <w:t xml:space="preserve">wird </w:t>
      </w:r>
      <w:r w:rsidR="00982DE5">
        <w:rPr>
          <w:rFonts w:ascii="Arial" w:hAnsi="Arial" w:cs="Arial"/>
        </w:rPr>
        <w:t>vor</w:t>
      </w:r>
      <w:r w:rsidR="008B1F78">
        <w:rPr>
          <w:rFonts w:ascii="Arial" w:hAnsi="Arial" w:cs="Arial"/>
        </w:rPr>
        <w:t>ge</w:t>
      </w:r>
      <w:r w:rsidR="00982DE5">
        <w:rPr>
          <w:rFonts w:ascii="Arial" w:hAnsi="Arial" w:cs="Arial"/>
        </w:rPr>
        <w:t xml:space="preserve">beugt. </w:t>
      </w:r>
      <w:r w:rsidR="0078431F">
        <w:rPr>
          <w:rFonts w:ascii="Arial" w:hAnsi="Arial" w:cs="Arial"/>
        </w:rPr>
        <w:t xml:space="preserve">Ebenso ist an dem Gerät </w:t>
      </w:r>
      <w:r w:rsidR="00E550E0">
        <w:rPr>
          <w:rFonts w:ascii="Arial" w:hAnsi="Arial" w:cs="Arial"/>
        </w:rPr>
        <w:t xml:space="preserve">von vorneherein aus Sicherheitsgründen </w:t>
      </w:r>
      <w:r w:rsidR="0078431F">
        <w:rPr>
          <w:rFonts w:ascii="Arial" w:hAnsi="Arial" w:cs="Arial"/>
        </w:rPr>
        <w:t xml:space="preserve">eine fest installierte Feuerlöschanlage montiert. </w:t>
      </w:r>
      <w:r>
        <w:rPr>
          <w:rFonts w:ascii="Arial" w:hAnsi="Arial" w:cs="Arial"/>
        </w:rPr>
        <w:t xml:space="preserve"> </w:t>
      </w:r>
    </w:p>
    <w:p w:rsidR="00ED0C32" w:rsidRDefault="00ED0C32" w:rsidP="004F60CE">
      <w:pPr>
        <w:spacing w:line="360" w:lineRule="auto"/>
        <w:ind w:left="567" w:right="-22"/>
        <w:rPr>
          <w:rFonts w:ascii="Arial" w:hAnsi="Arial" w:cs="Arial"/>
        </w:rPr>
      </w:pPr>
    </w:p>
    <w:p w:rsidR="00126A2F" w:rsidRPr="00126A2F" w:rsidRDefault="009E3A46" w:rsidP="004F60CE">
      <w:pPr>
        <w:spacing w:line="360" w:lineRule="auto"/>
        <w:ind w:left="567" w:right="-22"/>
        <w:rPr>
          <w:rFonts w:ascii="Arial" w:hAnsi="Arial" w:cs="Arial"/>
        </w:rPr>
      </w:pPr>
      <w:r>
        <w:rPr>
          <w:rFonts w:ascii="Arial" w:hAnsi="Arial" w:cs="Arial"/>
        </w:rPr>
        <w:t>Bergleute</w:t>
      </w:r>
      <w:r w:rsidR="002A3DA9">
        <w:rPr>
          <w:rFonts w:ascii="Arial" w:hAnsi="Arial" w:cs="Arial"/>
        </w:rPr>
        <w:t xml:space="preserve"> und Bergwerk</w:t>
      </w:r>
      <w:r w:rsidR="00443579">
        <w:rPr>
          <w:rFonts w:ascii="Arial" w:hAnsi="Arial" w:cs="Arial"/>
        </w:rPr>
        <w:t>sbetreiber</w:t>
      </w:r>
      <w:r w:rsidR="002A3DA9">
        <w:rPr>
          <w:rFonts w:ascii="Arial" w:hAnsi="Arial" w:cs="Arial"/>
        </w:rPr>
        <w:t xml:space="preserve"> zeigen sich vollends zufrieden mit den</w:t>
      </w:r>
      <w:r w:rsidR="00542BDA">
        <w:rPr>
          <w:rFonts w:ascii="Arial" w:hAnsi="Arial" w:cs="Arial"/>
        </w:rPr>
        <w:t xml:space="preserve"> SENNEBOGEN-</w:t>
      </w:r>
      <w:r w:rsidR="002A3DA9">
        <w:rPr>
          <w:rFonts w:ascii="Arial" w:hAnsi="Arial" w:cs="Arial"/>
        </w:rPr>
        <w:t xml:space="preserve">Kranen: </w:t>
      </w:r>
      <w:r w:rsidR="0078431F">
        <w:rPr>
          <w:rFonts w:ascii="Arial" w:hAnsi="Arial" w:cs="Arial"/>
        </w:rPr>
        <w:t>„</w:t>
      </w:r>
      <w:r w:rsidR="0078431F" w:rsidRPr="0078431F">
        <w:rPr>
          <w:rFonts w:ascii="Arial" w:hAnsi="Arial" w:cs="Arial"/>
        </w:rPr>
        <w:t xml:space="preserve">Seit dem Jahr 2000 </w:t>
      </w:r>
      <w:r w:rsidR="00345B7B">
        <w:rPr>
          <w:rFonts w:ascii="Arial" w:hAnsi="Arial" w:cs="Arial"/>
        </w:rPr>
        <w:t>hat</w:t>
      </w:r>
      <w:r w:rsidR="0078431F" w:rsidRPr="0078431F">
        <w:rPr>
          <w:rFonts w:ascii="Arial" w:hAnsi="Arial" w:cs="Arial"/>
        </w:rPr>
        <w:t xml:space="preserve"> die Südwestdeutsche Salzwerke AG bereits 12 </w:t>
      </w:r>
      <w:r w:rsidR="002A3DA9">
        <w:rPr>
          <w:rFonts w:ascii="Arial" w:hAnsi="Arial" w:cs="Arial"/>
        </w:rPr>
        <w:t>SENNEBOGEN</w:t>
      </w:r>
      <w:r w:rsidR="0078431F" w:rsidRPr="0078431F">
        <w:rPr>
          <w:rFonts w:ascii="Arial" w:hAnsi="Arial" w:cs="Arial"/>
        </w:rPr>
        <w:t xml:space="preserve"> angeschafft.  Sicher ein sehr gutes Zeugnis für unsere Zufriedenheit.</w:t>
      </w:r>
      <w:r w:rsidR="0078431F">
        <w:rPr>
          <w:rFonts w:ascii="Arial" w:hAnsi="Arial" w:cs="Arial"/>
        </w:rPr>
        <w:t>“</w:t>
      </w:r>
      <w:r w:rsidR="003F29E7">
        <w:rPr>
          <w:rFonts w:ascii="Arial" w:hAnsi="Arial" w:cs="Arial"/>
        </w:rPr>
        <w:t>, so die Konzernpressesprecherin Daniel</w:t>
      </w:r>
      <w:r w:rsidR="008B1F78">
        <w:rPr>
          <w:rFonts w:ascii="Arial" w:hAnsi="Arial" w:cs="Arial"/>
        </w:rPr>
        <w:t>a</w:t>
      </w:r>
      <w:r w:rsidR="003F29E7">
        <w:rPr>
          <w:rFonts w:ascii="Arial" w:hAnsi="Arial" w:cs="Arial"/>
        </w:rPr>
        <w:t xml:space="preserve"> Pflug </w:t>
      </w:r>
      <w:r w:rsidR="002A3DA9">
        <w:rPr>
          <w:rFonts w:ascii="Arial" w:hAnsi="Arial" w:cs="Arial"/>
        </w:rPr>
        <w:t>zusammenfassend</w:t>
      </w:r>
      <w:r w:rsidR="003F29E7">
        <w:rPr>
          <w:rFonts w:ascii="Arial" w:hAnsi="Arial" w:cs="Arial"/>
        </w:rPr>
        <w:t xml:space="preserve">. </w:t>
      </w:r>
    </w:p>
    <w:p w:rsidR="00126A2F" w:rsidRPr="00126A2F" w:rsidRDefault="00126A2F" w:rsidP="004F60CE">
      <w:pPr>
        <w:spacing w:line="360" w:lineRule="auto"/>
        <w:ind w:left="567" w:right="-22"/>
        <w:rPr>
          <w:rFonts w:ascii="Arial" w:hAnsi="Arial" w:cs="Arial"/>
        </w:rPr>
      </w:pPr>
    </w:p>
    <w:p w:rsidR="006B492A" w:rsidRDefault="006B492A" w:rsidP="00E67C1A">
      <w:pPr>
        <w:spacing w:line="360" w:lineRule="auto"/>
        <w:ind w:right="545"/>
        <w:rPr>
          <w:rFonts w:ascii="Arial" w:hAnsi="Arial" w:cs="Arial"/>
          <w:szCs w:val="24"/>
        </w:rPr>
      </w:pPr>
    </w:p>
    <w:p w:rsidR="00E86C76" w:rsidRPr="006B492A" w:rsidRDefault="00E86C76" w:rsidP="006B492A">
      <w:pPr>
        <w:spacing w:line="360" w:lineRule="auto"/>
        <w:ind w:left="567" w:right="545"/>
        <w:rPr>
          <w:rFonts w:ascii="Arial" w:hAnsi="Arial" w:cs="Arial"/>
          <w:b/>
          <w:szCs w:val="24"/>
        </w:rPr>
      </w:pPr>
      <w:r w:rsidRPr="006B492A">
        <w:rPr>
          <w:rFonts w:ascii="Arial" w:hAnsi="Arial" w:cs="Arial"/>
          <w:b/>
          <w:szCs w:val="24"/>
        </w:rPr>
        <w:t xml:space="preserve">Bildunterschriften: </w:t>
      </w:r>
    </w:p>
    <w:p w:rsidR="000129C8" w:rsidRDefault="000129C8" w:rsidP="004F60CE">
      <w:pPr>
        <w:spacing w:line="360" w:lineRule="auto"/>
        <w:ind w:left="567" w:right="545"/>
        <w:rPr>
          <w:rFonts w:ascii="Arial" w:hAnsi="Arial" w:cs="Arial"/>
          <w:szCs w:val="24"/>
        </w:rPr>
      </w:pPr>
    </w:p>
    <w:p w:rsidR="0089146C" w:rsidRDefault="00E86C76" w:rsidP="0089146C">
      <w:pPr>
        <w:spacing w:line="360" w:lineRule="auto"/>
        <w:ind w:left="567" w:right="545"/>
        <w:rPr>
          <w:rFonts w:ascii="Arial" w:hAnsi="Arial" w:cs="Arial"/>
          <w:szCs w:val="24"/>
        </w:rPr>
      </w:pPr>
      <w:r w:rsidRPr="006B492A">
        <w:rPr>
          <w:rFonts w:ascii="Arial" w:hAnsi="Arial" w:cs="Arial"/>
          <w:szCs w:val="24"/>
        </w:rPr>
        <w:t>Bild 1:</w:t>
      </w:r>
      <w:r>
        <w:rPr>
          <w:rFonts w:ascii="Arial" w:hAnsi="Arial" w:cs="Arial"/>
          <w:szCs w:val="24"/>
        </w:rPr>
        <w:t xml:space="preserve"> </w:t>
      </w:r>
      <w:r w:rsidR="0089146C" w:rsidRPr="006B492A">
        <w:rPr>
          <w:rFonts w:ascii="Arial" w:hAnsi="Arial" w:cs="Arial"/>
          <w:i/>
          <w:szCs w:val="24"/>
        </w:rPr>
        <w:t>Der 613 Mobil Teleskopkran ist perfekt auf die engen Platzverhältnisse im Bergwerk angepasst.</w:t>
      </w:r>
      <w:r w:rsidR="0089146C">
        <w:rPr>
          <w:rFonts w:ascii="Arial" w:hAnsi="Arial" w:cs="Arial"/>
          <w:szCs w:val="24"/>
        </w:rPr>
        <w:t xml:space="preserve"> </w:t>
      </w:r>
    </w:p>
    <w:p w:rsidR="008B1F78" w:rsidRDefault="008B1F78" w:rsidP="0089146C">
      <w:pPr>
        <w:spacing w:line="360" w:lineRule="auto"/>
        <w:ind w:left="567" w:right="545"/>
        <w:rPr>
          <w:rFonts w:ascii="Arial" w:hAnsi="Arial" w:cs="Arial"/>
          <w:szCs w:val="24"/>
        </w:rPr>
      </w:pPr>
    </w:p>
    <w:p w:rsidR="0089146C" w:rsidRPr="0089146C" w:rsidRDefault="0089146C" w:rsidP="0089146C">
      <w:pPr>
        <w:spacing w:line="360" w:lineRule="auto"/>
        <w:ind w:left="567" w:right="545"/>
        <w:rPr>
          <w:rFonts w:ascii="Arial" w:hAnsi="Arial" w:cs="Arial"/>
        </w:rPr>
      </w:pPr>
      <w:r w:rsidRPr="006B492A">
        <w:rPr>
          <w:rFonts w:ascii="Arial" w:hAnsi="Arial" w:cs="Arial"/>
        </w:rPr>
        <w:t>Bild 2:</w:t>
      </w:r>
      <w:r w:rsidRPr="0089146C">
        <w:rPr>
          <w:rFonts w:ascii="Arial" w:hAnsi="Arial" w:cs="Arial"/>
        </w:rPr>
        <w:t xml:space="preserve"> </w:t>
      </w:r>
      <w:r w:rsidRPr="006B492A">
        <w:rPr>
          <w:rFonts w:ascii="Arial" w:hAnsi="Arial" w:cs="Arial"/>
          <w:i/>
        </w:rPr>
        <w:t xml:space="preserve">Diverse Sicherheitseinrichtungen wie die </w:t>
      </w:r>
      <w:r w:rsidR="000E5F68">
        <w:rPr>
          <w:rFonts w:ascii="Arial" w:hAnsi="Arial" w:cs="Arial"/>
          <w:i/>
        </w:rPr>
        <w:t>Lastmomentbegrenzung (</w:t>
      </w:r>
      <w:r w:rsidRPr="006B492A">
        <w:rPr>
          <w:rFonts w:ascii="Arial" w:hAnsi="Arial" w:cs="Arial"/>
          <w:i/>
        </w:rPr>
        <w:t>LMB</w:t>
      </w:r>
      <w:r w:rsidR="000E5F68">
        <w:rPr>
          <w:rFonts w:ascii="Arial" w:hAnsi="Arial" w:cs="Arial"/>
          <w:i/>
        </w:rPr>
        <w:t>)</w:t>
      </w:r>
      <w:bookmarkStart w:id="0" w:name="_GoBack"/>
      <w:bookmarkEnd w:id="0"/>
      <w:r w:rsidRPr="006B492A">
        <w:rPr>
          <w:rFonts w:ascii="Arial" w:hAnsi="Arial" w:cs="Arial"/>
          <w:i/>
        </w:rPr>
        <w:t xml:space="preserve"> der neuesten Generation überwachen das flache Verheben der bis zu 2</w:t>
      </w:r>
      <w:r w:rsidR="009A32AA" w:rsidRPr="006B492A">
        <w:rPr>
          <w:rFonts w:ascii="Arial" w:hAnsi="Arial" w:cs="Arial"/>
          <w:i/>
        </w:rPr>
        <w:t xml:space="preserve"> </w:t>
      </w:r>
      <w:r w:rsidRPr="006B492A">
        <w:rPr>
          <w:rFonts w:ascii="Arial" w:hAnsi="Arial" w:cs="Arial"/>
          <w:i/>
        </w:rPr>
        <w:t>t schweren Big Bags.</w:t>
      </w:r>
      <w:r w:rsidRPr="0089146C">
        <w:rPr>
          <w:rFonts w:ascii="Arial" w:hAnsi="Arial" w:cs="Arial"/>
        </w:rPr>
        <w:t xml:space="preserve">  </w:t>
      </w:r>
    </w:p>
    <w:sectPr w:rsidR="0089146C" w:rsidRPr="0089146C" w:rsidSect="00D7119D">
      <w:headerReference w:type="default" r:id="rId8"/>
      <w:footerReference w:type="even" r:id="rId9"/>
      <w:footerReference w:type="default" r:id="rId10"/>
      <w:type w:val="continuous"/>
      <w:pgSz w:w="11910" w:h="16840"/>
      <w:pgMar w:top="0" w:right="700" w:bottom="0" w:left="600" w:header="1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AFB" w:rsidRDefault="002A4AFB" w:rsidP="00B50ECB">
      <w:r>
        <w:separator/>
      </w:r>
    </w:p>
  </w:endnote>
  <w:endnote w:type="continuationSeparator" w:id="0">
    <w:p w:rsidR="002A4AFB" w:rsidRDefault="002A4AFB" w:rsidP="00B50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835" w:rsidRDefault="00B63835" w:rsidP="00B63835">
    <w:pPr>
      <w:pStyle w:val="Fuzeile"/>
      <w:ind w:left="56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19D" w:rsidRDefault="00D7119D" w:rsidP="00D7119D">
    <w:pPr>
      <w:ind w:firstLine="720"/>
      <w:rPr>
        <w:rFonts w:ascii="Arial"/>
        <w:b/>
        <w:color w:val="414042"/>
        <w:sz w:val="16"/>
      </w:rPr>
    </w:pPr>
    <w:r>
      <w:rPr>
        <w:noProof/>
        <w:lang w:bidi="ar-SA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354330</wp:posOffset>
          </wp:positionH>
          <wp:positionV relativeFrom="paragraph">
            <wp:posOffset>98425</wp:posOffset>
          </wp:positionV>
          <wp:extent cx="132715" cy="132715"/>
          <wp:effectExtent l="0" t="0" r="635" b="635"/>
          <wp:wrapNone/>
          <wp:docPr id="197" name="Grafik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fei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715" cy="132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50ECB" w:rsidRPr="00FD16CC" w:rsidRDefault="00FD16CC" w:rsidP="00D7119D">
    <w:pPr>
      <w:ind w:firstLine="720"/>
      <w:rPr>
        <w:rFonts w:ascii="Arial"/>
        <w:b/>
        <w:color w:val="7F7F7F" w:themeColor="text1" w:themeTint="80"/>
        <w:sz w:val="16"/>
        <w:lang w:val="en-US"/>
      </w:rPr>
    </w:pPr>
    <w:r w:rsidRPr="00FD16CC">
      <w:rPr>
        <w:rFonts w:ascii="Arial"/>
        <w:b/>
        <w:color w:val="7F7F7F" w:themeColor="text1" w:themeTint="80"/>
        <w:sz w:val="16"/>
        <w:lang w:val="en-US"/>
      </w:rPr>
      <w:t xml:space="preserve">  PRESS CONTACT</w:t>
    </w:r>
    <w:r w:rsidR="00B50ECB" w:rsidRPr="00FD16CC">
      <w:rPr>
        <w:rFonts w:ascii="Arial"/>
        <w:b/>
        <w:color w:val="7F7F7F" w:themeColor="text1" w:themeTint="80"/>
        <w:sz w:val="16"/>
        <w:lang w:val="en-US"/>
      </w:rPr>
      <w:t xml:space="preserve"> // </w:t>
    </w:r>
    <w:r w:rsidRPr="00FD16CC">
      <w:rPr>
        <w:rFonts w:ascii="Arial"/>
        <w:color w:val="7F7F7F" w:themeColor="text1" w:themeTint="80"/>
        <w:sz w:val="16"/>
        <w:lang w:val="en-US"/>
      </w:rPr>
      <w:t>PRESSEKONTAKT</w:t>
    </w:r>
    <w:r w:rsidR="00D7119D" w:rsidRPr="00FD16CC">
      <w:rPr>
        <w:rFonts w:ascii="Arial"/>
        <w:b/>
        <w:color w:val="7F7F7F" w:themeColor="text1" w:themeTint="80"/>
        <w:sz w:val="16"/>
        <w:lang w:val="en-US"/>
      </w:rPr>
      <w:br/>
    </w:r>
    <w:r w:rsidR="00FE14A9">
      <w:rPr>
        <w:rFonts w:ascii="Arial"/>
        <w:b/>
        <w:color w:val="7F7F7F" w:themeColor="text1" w:themeTint="80"/>
        <w:sz w:val="16"/>
        <w:lang w:val="en-US"/>
      </w:rPr>
      <w:t xml:space="preserve"> </w:t>
    </w:r>
  </w:p>
  <w:p w:rsidR="00B50ECB" w:rsidRPr="00FD16CC" w:rsidRDefault="00FE14A9" w:rsidP="00FE14A9">
    <w:pPr>
      <w:rPr>
        <w:rFonts w:ascii="Arial"/>
        <w:color w:val="7F7F7F" w:themeColor="text1" w:themeTint="80"/>
        <w:sz w:val="16"/>
        <w:lang w:val="en-US"/>
      </w:rPr>
    </w:pPr>
    <w:r>
      <w:rPr>
        <w:rFonts w:ascii="Arial"/>
        <w:color w:val="7F7F7F" w:themeColor="text1" w:themeTint="80"/>
        <w:sz w:val="16"/>
        <w:lang w:val="en-US"/>
      </w:rPr>
      <w:t xml:space="preserve">             </w:t>
    </w:r>
    <w:r w:rsidR="00B50ECB" w:rsidRPr="00FD16CC">
      <w:rPr>
        <w:rFonts w:ascii="Arial"/>
        <w:color w:val="7F7F7F" w:themeColor="text1" w:themeTint="80"/>
        <w:sz w:val="16"/>
        <w:lang w:val="en-US"/>
      </w:rPr>
      <w:t>Florian Attenhauser</w:t>
    </w:r>
  </w:p>
  <w:p w:rsidR="00B50ECB" w:rsidRPr="00FD16CC" w:rsidRDefault="00FE14A9" w:rsidP="00FE14A9">
    <w:pPr>
      <w:rPr>
        <w:rFonts w:ascii="Arial"/>
        <w:color w:val="7F7F7F" w:themeColor="text1" w:themeTint="80"/>
        <w:sz w:val="16"/>
        <w:lang w:val="en-US"/>
      </w:rPr>
    </w:pPr>
    <w:r>
      <w:rPr>
        <w:rFonts w:ascii="Arial"/>
        <w:color w:val="7F7F7F" w:themeColor="text1" w:themeTint="80"/>
        <w:sz w:val="16"/>
        <w:lang w:val="en-US"/>
      </w:rPr>
      <w:t xml:space="preserve">             </w:t>
    </w:r>
    <w:r w:rsidR="00B50ECB" w:rsidRPr="00FD16CC">
      <w:rPr>
        <w:rFonts w:ascii="Arial"/>
        <w:color w:val="7F7F7F" w:themeColor="text1" w:themeTint="80"/>
        <w:sz w:val="16"/>
        <w:lang w:val="en-US"/>
      </w:rPr>
      <w:t>Mail</w:t>
    </w:r>
    <w:r w:rsidR="00FD16CC">
      <w:rPr>
        <w:rFonts w:ascii="Arial"/>
        <w:color w:val="7F7F7F" w:themeColor="text1" w:themeTint="80"/>
        <w:sz w:val="16"/>
        <w:lang w:val="en-US"/>
      </w:rPr>
      <w:t>:</w:t>
    </w:r>
    <w:r w:rsidR="00B50ECB" w:rsidRPr="00FD16CC">
      <w:rPr>
        <w:rFonts w:ascii="Arial"/>
        <w:color w:val="7F7F7F" w:themeColor="text1" w:themeTint="80"/>
        <w:sz w:val="16"/>
        <w:lang w:val="en-US"/>
      </w:rPr>
      <w:t xml:space="preserve"> presse@sennebogen.com</w:t>
    </w:r>
    <w:r w:rsidR="00B50ECB" w:rsidRPr="00FD16CC">
      <w:rPr>
        <w:rFonts w:ascii="Arial"/>
        <w:color w:val="7F7F7F" w:themeColor="text1" w:themeTint="80"/>
        <w:sz w:val="16"/>
        <w:lang w:val="en-US"/>
      </w:rPr>
      <w:tab/>
    </w:r>
    <w:r w:rsidR="00B50ECB" w:rsidRPr="00FD16CC">
      <w:rPr>
        <w:rFonts w:ascii="Arial"/>
        <w:color w:val="7F7F7F" w:themeColor="text1" w:themeTint="80"/>
        <w:sz w:val="16"/>
        <w:lang w:val="en-US"/>
      </w:rPr>
      <w:tab/>
    </w:r>
    <w:r w:rsidR="00B50ECB" w:rsidRPr="00FD16CC">
      <w:rPr>
        <w:rFonts w:ascii="Arial"/>
        <w:color w:val="7F7F7F" w:themeColor="text1" w:themeTint="80"/>
        <w:sz w:val="16"/>
        <w:lang w:val="en-US"/>
      </w:rPr>
      <w:tab/>
    </w:r>
    <w:r w:rsidR="00B50ECB" w:rsidRPr="00FD16CC">
      <w:rPr>
        <w:rFonts w:ascii="Arial"/>
        <w:color w:val="7F7F7F" w:themeColor="text1" w:themeTint="80"/>
        <w:sz w:val="16"/>
        <w:lang w:val="en-US"/>
      </w:rPr>
      <w:tab/>
    </w:r>
    <w:r w:rsidR="00B50ECB" w:rsidRPr="00FD16CC">
      <w:rPr>
        <w:rFonts w:ascii="Arial"/>
        <w:color w:val="7F7F7F" w:themeColor="text1" w:themeTint="80"/>
        <w:sz w:val="16"/>
        <w:lang w:val="en-US"/>
      </w:rPr>
      <w:tab/>
    </w:r>
    <w:r w:rsidR="00B50ECB" w:rsidRPr="00FD16CC">
      <w:rPr>
        <w:rFonts w:ascii="Arial"/>
        <w:color w:val="7F7F7F" w:themeColor="text1" w:themeTint="80"/>
        <w:sz w:val="16"/>
        <w:lang w:val="en-US"/>
      </w:rPr>
      <w:tab/>
    </w:r>
    <w:r w:rsidR="00B50ECB" w:rsidRPr="00FD16CC">
      <w:rPr>
        <w:rFonts w:ascii="Arial"/>
        <w:color w:val="7F7F7F" w:themeColor="text1" w:themeTint="80"/>
        <w:sz w:val="16"/>
        <w:lang w:val="en-US"/>
      </w:rPr>
      <w:tab/>
    </w:r>
    <w:r w:rsidR="00B50ECB" w:rsidRPr="00FD16CC">
      <w:rPr>
        <w:rFonts w:ascii="Arial"/>
        <w:color w:val="7F7F7F" w:themeColor="text1" w:themeTint="80"/>
        <w:sz w:val="16"/>
        <w:lang w:val="en-US"/>
      </w:rPr>
      <w:tab/>
    </w:r>
    <w:r w:rsidR="00B50ECB" w:rsidRPr="00FD16CC">
      <w:rPr>
        <w:rFonts w:ascii="Arial"/>
        <w:color w:val="7F7F7F" w:themeColor="text1" w:themeTint="80"/>
        <w:sz w:val="16"/>
        <w:lang w:val="en-US"/>
      </w:rPr>
      <w:tab/>
    </w:r>
  </w:p>
  <w:p w:rsidR="00C628BF" w:rsidRPr="00FD16CC" w:rsidRDefault="00FE14A9" w:rsidP="00FE14A9">
    <w:pPr>
      <w:rPr>
        <w:rFonts w:ascii="Arial"/>
        <w:b/>
        <w:color w:val="7F7F7F" w:themeColor="text1" w:themeTint="80"/>
        <w:sz w:val="16"/>
        <w:lang w:val="en-US"/>
      </w:rPr>
    </w:pPr>
    <w:r>
      <w:rPr>
        <w:rFonts w:ascii="Arial"/>
        <w:color w:val="7F7F7F" w:themeColor="text1" w:themeTint="80"/>
        <w:sz w:val="16"/>
        <w:lang w:val="en-US"/>
      </w:rPr>
      <w:t xml:space="preserve">             </w:t>
    </w:r>
    <w:r w:rsidR="00B50ECB" w:rsidRPr="00FD16CC">
      <w:rPr>
        <w:rFonts w:ascii="Arial"/>
        <w:color w:val="7F7F7F" w:themeColor="text1" w:themeTint="80"/>
        <w:sz w:val="16"/>
        <w:lang w:val="en-US"/>
      </w:rPr>
      <w:t>Tel.</w:t>
    </w:r>
    <w:r w:rsidR="00FD16CC">
      <w:rPr>
        <w:rFonts w:ascii="Arial"/>
        <w:color w:val="7F7F7F" w:themeColor="text1" w:themeTint="80"/>
        <w:sz w:val="16"/>
        <w:lang w:val="en-US"/>
      </w:rPr>
      <w:t>:</w:t>
    </w:r>
    <w:r w:rsidR="00B50ECB" w:rsidRPr="00FD16CC">
      <w:rPr>
        <w:rFonts w:ascii="Arial"/>
        <w:color w:val="7F7F7F" w:themeColor="text1" w:themeTint="80"/>
        <w:sz w:val="16"/>
        <w:lang w:val="en-US"/>
      </w:rPr>
      <w:t xml:space="preserve"> 09421 /540 354</w:t>
    </w:r>
    <w:r w:rsidR="00C628BF" w:rsidRPr="00FD16CC">
      <w:rPr>
        <w:rFonts w:ascii="Arial"/>
        <w:color w:val="7F7F7F" w:themeColor="text1" w:themeTint="80"/>
        <w:sz w:val="16"/>
        <w:lang w:val="en-US"/>
      </w:rPr>
      <w:tab/>
    </w:r>
    <w:r w:rsidR="00E70149" w:rsidRPr="00FD16CC">
      <w:rPr>
        <w:rFonts w:ascii="Arial"/>
        <w:color w:val="7F7F7F" w:themeColor="text1" w:themeTint="80"/>
        <w:sz w:val="16"/>
        <w:lang w:val="en-US"/>
      </w:rPr>
      <w:tab/>
    </w:r>
    <w:r w:rsidR="00D7119D" w:rsidRPr="00FD16CC">
      <w:rPr>
        <w:rFonts w:ascii="Arial"/>
        <w:color w:val="7F7F7F" w:themeColor="text1" w:themeTint="80"/>
        <w:sz w:val="16"/>
        <w:lang w:val="en-US"/>
      </w:rPr>
      <w:tab/>
    </w:r>
    <w:r w:rsidR="00D7119D" w:rsidRPr="00FD16CC">
      <w:rPr>
        <w:rFonts w:ascii="Arial"/>
        <w:color w:val="7F7F7F" w:themeColor="text1" w:themeTint="80"/>
        <w:sz w:val="16"/>
        <w:lang w:val="en-US"/>
      </w:rPr>
      <w:tab/>
    </w:r>
    <w:r w:rsidR="00D7119D" w:rsidRPr="00FD16CC">
      <w:rPr>
        <w:rFonts w:ascii="Arial"/>
        <w:color w:val="7F7F7F" w:themeColor="text1" w:themeTint="80"/>
        <w:sz w:val="16"/>
        <w:lang w:val="en-US"/>
      </w:rPr>
      <w:tab/>
    </w:r>
    <w:r w:rsidR="00D7119D" w:rsidRPr="00FD16CC">
      <w:rPr>
        <w:rFonts w:ascii="Arial"/>
        <w:color w:val="7F7F7F" w:themeColor="text1" w:themeTint="80"/>
        <w:sz w:val="16"/>
        <w:lang w:val="en-US"/>
      </w:rPr>
      <w:tab/>
    </w:r>
    <w:r w:rsidR="00D7119D" w:rsidRPr="00FD16CC">
      <w:rPr>
        <w:rFonts w:ascii="Arial"/>
        <w:color w:val="7F7F7F" w:themeColor="text1" w:themeTint="80"/>
        <w:sz w:val="16"/>
        <w:lang w:val="en-US"/>
      </w:rPr>
      <w:tab/>
    </w:r>
    <w:r w:rsidR="00D7119D" w:rsidRPr="00FD16CC">
      <w:rPr>
        <w:rFonts w:ascii="Arial"/>
        <w:color w:val="7F7F7F" w:themeColor="text1" w:themeTint="80"/>
        <w:sz w:val="16"/>
        <w:lang w:val="en-US"/>
      </w:rPr>
      <w:tab/>
    </w:r>
    <w:r>
      <w:rPr>
        <w:rFonts w:ascii="Arial"/>
        <w:color w:val="7F7F7F" w:themeColor="text1" w:themeTint="80"/>
        <w:sz w:val="16"/>
        <w:lang w:val="en-US"/>
      </w:rPr>
      <w:t xml:space="preserve"> </w:t>
    </w:r>
    <w:r w:rsidR="00D7119D" w:rsidRPr="00FD16CC">
      <w:rPr>
        <w:rFonts w:ascii="Arial"/>
        <w:color w:val="7F7F7F" w:themeColor="text1" w:themeTint="80"/>
        <w:sz w:val="16"/>
        <w:lang w:val="en-US"/>
      </w:rPr>
      <w:tab/>
    </w:r>
    <w:r w:rsidR="002A68D7">
      <w:rPr>
        <w:rFonts w:ascii="Arial"/>
        <w:color w:val="7F7F7F" w:themeColor="text1" w:themeTint="80"/>
        <w:sz w:val="16"/>
        <w:lang w:val="en-US"/>
      </w:rPr>
      <w:t xml:space="preserve">                     </w:t>
    </w:r>
    <w:r w:rsidR="00E70149" w:rsidRPr="00FD16CC">
      <w:rPr>
        <w:rFonts w:ascii="Arial"/>
        <w:b/>
        <w:color w:val="7F7F7F" w:themeColor="text1" w:themeTint="80"/>
        <w:sz w:val="16"/>
        <w:lang w:val="en-US"/>
      </w:rPr>
      <w:t>www.sennebogen.com</w:t>
    </w:r>
    <w:r w:rsidR="00E70149" w:rsidRPr="00FD16CC">
      <w:rPr>
        <w:rFonts w:ascii="Arial"/>
        <w:color w:val="7F7F7F" w:themeColor="text1" w:themeTint="80"/>
        <w:sz w:val="16"/>
        <w:lang w:val="en-US"/>
      </w:rPr>
      <w:tab/>
    </w:r>
    <w:r w:rsidR="00E70149" w:rsidRPr="00FD16CC">
      <w:rPr>
        <w:rFonts w:ascii="Arial"/>
        <w:color w:val="7F7F7F" w:themeColor="text1" w:themeTint="80"/>
        <w:sz w:val="16"/>
        <w:lang w:val="en-US"/>
      </w:rPr>
      <w:tab/>
    </w:r>
    <w:r w:rsidR="00E70149" w:rsidRPr="00FD16CC">
      <w:rPr>
        <w:rFonts w:ascii="Arial"/>
        <w:color w:val="7F7F7F" w:themeColor="text1" w:themeTint="80"/>
        <w:sz w:val="16"/>
        <w:lang w:val="en-US"/>
      </w:rPr>
      <w:tab/>
    </w:r>
    <w:r w:rsidR="00E70149" w:rsidRPr="00FD16CC">
      <w:rPr>
        <w:rFonts w:ascii="Arial"/>
        <w:color w:val="7F7F7F" w:themeColor="text1" w:themeTint="80"/>
        <w:sz w:val="16"/>
        <w:lang w:val="en-US"/>
      </w:rPr>
      <w:tab/>
    </w:r>
  </w:p>
  <w:p w:rsidR="00B50ECB" w:rsidRPr="00B50ECB" w:rsidRDefault="00B50ECB" w:rsidP="00B63835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AFB" w:rsidRDefault="002A4AFB" w:rsidP="00B50ECB">
      <w:r>
        <w:separator/>
      </w:r>
    </w:p>
  </w:footnote>
  <w:footnote w:type="continuationSeparator" w:id="0">
    <w:p w:rsidR="002A4AFB" w:rsidRDefault="002A4AFB" w:rsidP="00B50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835" w:rsidRDefault="00D7119D" w:rsidP="00B63835">
    <w:pPr>
      <w:pStyle w:val="Textkrper"/>
      <w:ind w:left="-600"/>
      <w:rPr>
        <w:rFonts w:ascii="Times New Roman"/>
        <w:sz w:val="20"/>
      </w:rPr>
    </w:pPr>
    <w:r w:rsidRPr="00D7119D">
      <w:rPr>
        <w:noProof/>
        <w:color w:val="808080" w:themeColor="background1" w:themeShade="80"/>
        <w:lang w:bidi="ar-SA"/>
      </w:rPr>
      <w:drawing>
        <wp:anchor distT="0" distB="0" distL="114300" distR="114300" simplePos="0" relativeHeight="251666432" behindDoc="0" locked="0" layoutInCell="1" allowOverlap="1" wp14:anchorId="7C21150E" wp14:editId="1C31B6D8">
          <wp:simplePos x="0" y="0"/>
          <wp:positionH relativeFrom="column">
            <wp:posOffset>5470497</wp:posOffset>
          </wp:positionH>
          <wp:positionV relativeFrom="paragraph">
            <wp:posOffset>270510</wp:posOffset>
          </wp:positionV>
          <wp:extent cx="1232535" cy="270510"/>
          <wp:effectExtent l="0" t="0" r="0" b="0"/>
          <wp:wrapNone/>
          <wp:docPr id="200" name="Grafik 200" descr="C:\Users\attfn\AppData\Local\Microsoft\Windows\INetCache\Content.Word\Sennebogen Logo schwarz_d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attfn\AppData\Local\Microsoft\Windows\INetCache\Content.Word\Sennebogen Logo schwarz_d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2535" cy="270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6C2D">
      <w:rPr>
        <w:rFonts w:ascii="Times New Roman"/>
        <w:noProof/>
        <w:sz w:val="20"/>
        <w:lang w:bidi="ar-SA"/>
      </w:rPr>
      <mc:AlternateContent>
        <mc:Choice Requires="wps">
          <w:drawing>
            <wp:inline distT="0" distB="0" distL="0" distR="0">
              <wp:extent cx="3096000" cy="540000"/>
              <wp:effectExtent l="0" t="0" r="9525" b="0"/>
              <wp:docPr id="14" name="Freeform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096000" cy="540000"/>
                      </a:xfrm>
                      <a:custGeom>
                        <a:avLst/>
                        <a:gdLst>
                          <a:gd name="T0" fmla="*/ 4290 w 4845"/>
                          <a:gd name="T1" fmla="*/ 1043 h 1043"/>
                          <a:gd name="T2" fmla="*/ 0 w 4845"/>
                          <a:gd name="T3" fmla="*/ 1043 h 1043"/>
                          <a:gd name="T4" fmla="*/ 0 w 4845"/>
                          <a:gd name="T5" fmla="*/ 0 h 1043"/>
                          <a:gd name="T6" fmla="*/ 4844 w 4845"/>
                          <a:gd name="T7" fmla="*/ 0 h 1043"/>
                          <a:gd name="T8" fmla="*/ 4290 w 4845"/>
                          <a:gd name="T9" fmla="*/ 1043 h 104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4845" h="1043">
                            <a:moveTo>
                              <a:pt x="4290" y="1043"/>
                            </a:moveTo>
                            <a:lnTo>
                              <a:pt x="0" y="1043"/>
                            </a:lnTo>
                            <a:lnTo>
                              <a:pt x="0" y="0"/>
                            </a:lnTo>
                            <a:lnTo>
                              <a:pt x="4844" y="0"/>
                            </a:lnTo>
                            <a:lnTo>
                              <a:pt x="4290" y="1043"/>
                            </a:lnTo>
                            <a:close/>
                          </a:path>
                        </a:pathLst>
                      </a:custGeom>
                      <a:solidFill>
                        <a:srgbClr val="43B64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4453B8F4" id="Freeform 6" o:spid="_x0000_s1026" style="width:243.8pt;height:4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4845,10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" path="m4290,1043l,1043,,,4844,,4290,1043xe" fillcolor="#43b649" stroked="f">
              <v:path arrowok="t" o:connecttype="custom" o:connectlocs="2741350,540000;0,540000;0,0;3095361,0;2741350,540000" o:connectangles="0,0,0,0,0"/>
              <w10:anchorlock/>
            </v:shape>
          </w:pict>
        </mc:Fallback>
      </mc:AlternateContent>
    </w:r>
  </w:p>
  <w:p w:rsidR="00B63835" w:rsidRDefault="00B63835" w:rsidP="00B63835">
    <w:pPr>
      <w:pStyle w:val="Textkrper"/>
      <w:spacing w:before="8"/>
      <w:rPr>
        <w:rFonts w:ascii="Times New Roman"/>
        <w:sz w:val="14"/>
      </w:rPr>
    </w:pPr>
  </w:p>
  <w:p w:rsidR="00D7119D" w:rsidRPr="00C86C2D" w:rsidRDefault="00D7119D" w:rsidP="00B63835">
    <w:pPr>
      <w:spacing w:before="100"/>
      <w:rPr>
        <w:b/>
        <w:color w:val="000000" w:themeColor="text1"/>
        <w:sz w:val="44"/>
      </w:rPr>
    </w:pPr>
    <w:r w:rsidRPr="00C86C2D">
      <w:rPr>
        <w:b/>
        <w:noProof/>
        <w:color w:val="000000" w:themeColor="text1"/>
        <w:sz w:val="44"/>
        <w:lang w:bidi="ar-SA"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7DF210DF" wp14:editId="4A7E3BD0">
              <wp:simplePos x="0" y="0"/>
              <wp:positionH relativeFrom="page">
                <wp:posOffset>1445895</wp:posOffset>
              </wp:positionH>
              <wp:positionV relativeFrom="paragraph">
                <wp:posOffset>432435</wp:posOffset>
              </wp:positionV>
              <wp:extent cx="1057275" cy="86995"/>
              <wp:effectExtent l="0" t="0" r="9525" b="8255"/>
              <wp:wrapTopAndBottom/>
              <wp:docPr id="29" name="AutoSha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V="1">
                        <a:off x="0" y="0"/>
                        <a:ext cx="1057275" cy="86995"/>
                      </a:xfrm>
                      <a:custGeom>
                        <a:avLst/>
                        <a:gdLst>
                          <a:gd name="T0" fmla="+- 0 753 711"/>
                          <a:gd name="T1" fmla="*/ T0 w 1540"/>
                          <a:gd name="T2" fmla="+- 0 247 247"/>
                          <a:gd name="T3" fmla="*/ 247 h 95"/>
                          <a:gd name="T4" fmla="+- 0 827 711"/>
                          <a:gd name="T5" fmla="*/ T4 w 1540"/>
                          <a:gd name="T6" fmla="+- 0 288 247"/>
                          <a:gd name="T7" fmla="*/ 288 h 95"/>
                          <a:gd name="T8" fmla="+- 0 882 711"/>
                          <a:gd name="T9" fmla="*/ T8 w 1540"/>
                          <a:gd name="T10" fmla="+- 0 247 247"/>
                          <a:gd name="T11" fmla="*/ 247 h 95"/>
                          <a:gd name="T12" fmla="+- 0 929 711"/>
                          <a:gd name="T13" fmla="*/ T12 w 1540"/>
                          <a:gd name="T14" fmla="+- 0 288 247"/>
                          <a:gd name="T15" fmla="*/ 288 h 95"/>
                          <a:gd name="T16" fmla="+- 0 959 711"/>
                          <a:gd name="T17" fmla="*/ T16 w 1540"/>
                          <a:gd name="T18" fmla="+- 0 247 247"/>
                          <a:gd name="T19" fmla="*/ 247 h 95"/>
                          <a:gd name="T20" fmla="+- 0 1022 711"/>
                          <a:gd name="T21" fmla="*/ T20 w 1540"/>
                          <a:gd name="T22" fmla="+- 0 247 247"/>
                          <a:gd name="T23" fmla="*/ 247 h 95"/>
                          <a:gd name="T24" fmla="+- 0 1097 711"/>
                          <a:gd name="T25" fmla="*/ T24 w 1540"/>
                          <a:gd name="T26" fmla="+- 0 288 247"/>
                          <a:gd name="T27" fmla="*/ 288 h 95"/>
                          <a:gd name="T28" fmla="+- 0 1151 711"/>
                          <a:gd name="T29" fmla="*/ T28 w 1540"/>
                          <a:gd name="T30" fmla="+- 0 247 247"/>
                          <a:gd name="T31" fmla="*/ 247 h 95"/>
                          <a:gd name="T32" fmla="+- 0 1198 711"/>
                          <a:gd name="T33" fmla="*/ T32 w 1540"/>
                          <a:gd name="T34" fmla="+- 0 288 247"/>
                          <a:gd name="T35" fmla="*/ 288 h 95"/>
                          <a:gd name="T36" fmla="+- 0 1228 711"/>
                          <a:gd name="T37" fmla="*/ T36 w 1540"/>
                          <a:gd name="T38" fmla="+- 0 247 247"/>
                          <a:gd name="T39" fmla="*/ 247 h 95"/>
                          <a:gd name="T40" fmla="+- 0 1291 711"/>
                          <a:gd name="T41" fmla="*/ T40 w 1540"/>
                          <a:gd name="T42" fmla="+- 0 247 247"/>
                          <a:gd name="T43" fmla="*/ 247 h 95"/>
                          <a:gd name="T44" fmla="+- 0 1366 711"/>
                          <a:gd name="T45" fmla="*/ T44 w 1540"/>
                          <a:gd name="T46" fmla="+- 0 288 247"/>
                          <a:gd name="T47" fmla="*/ 288 h 95"/>
                          <a:gd name="T48" fmla="+- 0 1421 711"/>
                          <a:gd name="T49" fmla="*/ T48 w 1540"/>
                          <a:gd name="T50" fmla="+- 0 247 247"/>
                          <a:gd name="T51" fmla="*/ 247 h 95"/>
                          <a:gd name="T52" fmla="+- 0 1468 711"/>
                          <a:gd name="T53" fmla="*/ T52 w 1540"/>
                          <a:gd name="T54" fmla="+- 0 288 247"/>
                          <a:gd name="T55" fmla="*/ 288 h 95"/>
                          <a:gd name="T56" fmla="+- 0 1498 711"/>
                          <a:gd name="T57" fmla="*/ T56 w 1540"/>
                          <a:gd name="T58" fmla="+- 0 247 247"/>
                          <a:gd name="T59" fmla="*/ 247 h 95"/>
                          <a:gd name="T60" fmla="+- 0 1561 711"/>
                          <a:gd name="T61" fmla="*/ T60 w 1540"/>
                          <a:gd name="T62" fmla="+- 0 247 247"/>
                          <a:gd name="T63" fmla="*/ 247 h 95"/>
                          <a:gd name="T64" fmla="+- 0 1636 711"/>
                          <a:gd name="T65" fmla="*/ T64 w 1540"/>
                          <a:gd name="T66" fmla="+- 0 288 247"/>
                          <a:gd name="T67" fmla="*/ 288 h 95"/>
                          <a:gd name="T68" fmla="+- 0 1690 711"/>
                          <a:gd name="T69" fmla="*/ T68 w 1540"/>
                          <a:gd name="T70" fmla="+- 0 247 247"/>
                          <a:gd name="T71" fmla="*/ 247 h 95"/>
                          <a:gd name="T72" fmla="+- 0 1737 711"/>
                          <a:gd name="T73" fmla="*/ T72 w 1540"/>
                          <a:gd name="T74" fmla="+- 0 288 247"/>
                          <a:gd name="T75" fmla="*/ 288 h 95"/>
                          <a:gd name="T76" fmla="+- 0 1767 711"/>
                          <a:gd name="T77" fmla="*/ T76 w 1540"/>
                          <a:gd name="T78" fmla="+- 0 247 247"/>
                          <a:gd name="T79" fmla="*/ 247 h 95"/>
                          <a:gd name="T80" fmla="+- 0 1830 711"/>
                          <a:gd name="T81" fmla="*/ T80 w 1540"/>
                          <a:gd name="T82" fmla="+- 0 247 247"/>
                          <a:gd name="T83" fmla="*/ 247 h 95"/>
                          <a:gd name="T84" fmla="+- 0 1905 711"/>
                          <a:gd name="T85" fmla="*/ T84 w 1540"/>
                          <a:gd name="T86" fmla="+- 0 288 247"/>
                          <a:gd name="T87" fmla="*/ 288 h 95"/>
                          <a:gd name="T88" fmla="+- 0 1959 711"/>
                          <a:gd name="T89" fmla="*/ T88 w 1540"/>
                          <a:gd name="T90" fmla="+- 0 247 247"/>
                          <a:gd name="T91" fmla="*/ 247 h 95"/>
                          <a:gd name="T92" fmla="+- 0 2006 711"/>
                          <a:gd name="T93" fmla="*/ T92 w 1540"/>
                          <a:gd name="T94" fmla="+- 0 288 247"/>
                          <a:gd name="T95" fmla="*/ 288 h 95"/>
                          <a:gd name="T96" fmla="+- 0 2036 711"/>
                          <a:gd name="T97" fmla="*/ T96 w 1540"/>
                          <a:gd name="T98" fmla="+- 0 247 247"/>
                          <a:gd name="T99" fmla="*/ 247 h 95"/>
                          <a:gd name="T100" fmla="+- 0 2099 711"/>
                          <a:gd name="T101" fmla="*/ T100 w 1540"/>
                          <a:gd name="T102" fmla="+- 0 247 247"/>
                          <a:gd name="T103" fmla="*/ 247 h 95"/>
                          <a:gd name="T104" fmla="+- 0 2174 711"/>
                          <a:gd name="T105" fmla="*/ T104 w 1540"/>
                          <a:gd name="T106" fmla="+- 0 288 247"/>
                          <a:gd name="T107" fmla="*/ 288 h 95"/>
                          <a:gd name="T108" fmla="+- 0 2229 711"/>
                          <a:gd name="T109" fmla="*/ T108 w 1540"/>
                          <a:gd name="T110" fmla="+- 0 247 247"/>
                          <a:gd name="T111" fmla="*/ 247 h 95"/>
                          <a:gd name="T112" fmla="+- 0 2215 711"/>
                          <a:gd name="T113" fmla="*/ T112 w 1540"/>
                          <a:gd name="T114" fmla="+- 0 342 247"/>
                          <a:gd name="T115" fmla="*/ 342 h 95"/>
                          <a:gd name="T116" fmla="+- 0 2210 711"/>
                          <a:gd name="T117" fmla="*/ T116 w 1540"/>
                          <a:gd name="T118" fmla="+- 0 302 247"/>
                          <a:gd name="T119" fmla="*/ 302 h 95"/>
                          <a:gd name="T120" fmla="+- 0 2119 711"/>
                          <a:gd name="T121" fmla="*/ T120 w 1540"/>
                          <a:gd name="T122" fmla="+- 0 302 247"/>
                          <a:gd name="T123" fmla="*/ 302 h 95"/>
                          <a:gd name="T124" fmla="+- 0 2072 711"/>
                          <a:gd name="T125" fmla="*/ T124 w 1540"/>
                          <a:gd name="T126" fmla="+- 0 342 247"/>
                          <a:gd name="T127" fmla="*/ 342 h 95"/>
                          <a:gd name="T128" fmla="+- 0 2017 711"/>
                          <a:gd name="T129" fmla="*/ T128 w 1540"/>
                          <a:gd name="T130" fmla="+- 0 302 247"/>
                          <a:gd name="T131" fmla="*/ 302 h 95"/>
                          <a:gd name="T132" fmla="+- 0 1943 711"/>
                          <a:gd name="T133" fmla="*/ T132 w 1540"/>
                          <a:gd name="T134" fmla="+- 0 342 247"/>
                          <a:gd name="T135" fmla="*/ 342 h 95"/>
                          <a:gd name="T136" fmla="+- 0 1940 711"/>
                          <a:gd name="T137" fmla="*/ T136 w 1540"/>
                          <a:gd name="T138" fmla="+- 0 302 247"/>
                          <a:gd name="T139" fmla="*/ 302 h 95"/>
                          <a:gd name="T140" fmla="+- 0 1849 711"/>
                          <a:gd name="T141" fmla="*/ T140 w 1540"/>
                          <a:gd name="T142" fmla="+- 0 302 247"/>
                          <a:gd name="T143" fmla="*/ 302 h 95"/>
                          <a:gd name="T144" fmla="+- 0 1803 711"/>
                          <a:gd name="T145" fmla="*/ T144 w 1540"/>
                          <a:gd name="T146" fmla="+- 0 342 247"/>
                          <a:gd name="T147" fmla="*/ 342 h 95"/>
                          <a:gd name="T148" fmla="+- 0 1748 711"/>
                          <a:gd name="T149" fmla="*/ T148 w 1540"/>
                          <a:gd name="T150" fmla="+- 0 302 247"/>
                          <a:gd name="T151" fmla="*/ 302 h 95"/>
                          <a:gd name="T152" fmla="+- 0 1673 711"/>
                          <a:gd name="T153" fmla="*/ T152 w 1540"/>
                          <a:gd name="T154" fmla="+- 0 342 247"/>
                          <a:gd name="T155" fmla="*/ 342 h 95"/>
                          <a:gd name="T156" fmla="+- 0 1671 711"/>
                          <a:gd name="T157" fmla="*/ T156 w 1540"/>
                          <a:gd name="T158" fmla="+- 0 302 247"/>
                          <a:gd name="T159" fmla="*/ 302 h 95"/>
                          <a:gd name="T160" fmla="+- 0 1580 711"/>
                          <a:gd name="T161" fmla="*/ T160 w 1540"/>
                          <a:gd name="T162" fmla="+- 0 302 247"/>
                          <a:gd name="T163" fmla="*/ 302 h 95"/>
                          <a:gd name="T164" fmla="+- 0 1533 711"/>
                          <a:gd name="T165" fmla="*/ T164 w 1540"/>
                          <a:gd name="T166" fmla="+- 0 342 247"/>
                          <a:gd name="T167" fmla="*/ 342 h 95"/>
                          <a:gd name="T168" fmla="+- 0 1479 711"/>
                          <a:gd name="T169" fmla="*/ T168 w 1540"/>
                          <a:gd name="T170" fmla="+- 0 302 247"/>
                          <a:gd name="T171" fmla="*/ 302 h 95"/>
                          <a:gd name="T172" fmla="+- 0 1404 711"/>
                          <a:gd name="T173" fmla="*/ T172 w 1540"/>
                          <a:gd name="T174" fmla="+- 0 342 247"/>
                          <a:gd name="T175" fmla="*/ 342 h 95"/>
                          <a:gd name="T176" fmla="+- 0 1402 711"/>
                          <a:gd name="T177" fmla="*/ T176 w 1540"/>
                          <a:gd name="T178" fmla="+- 0 302 247"/>
                          <a:gd name="T179" fmla="*/ 302 h 95"/>
                          <a:gd name="T180" fmla="+- 0 1311 711"/>
                          <a:gd name="T181" fmla="*/ T180 w 1540"/>
                          <a:gd name="T182" fmla="+- 0 302 247"/>
                          <a:gd name="T183" fmla="*/ 302 h 95"/>
                          <a:gd name="T184" fmla="+- 0 1264 711"/>
                          <a:gd name="T185" fmla="*/ T184 w 1540"/>
                          <a:gd name="T186" fmla="+- 0 342 247"/>
                          <a:gd name="T187" fmla="*/ 342 h 95"/>
                          <a:gd name="T188" fmla="+- 0 1209 711"/>
                          <a:gd name="T189" fmla="*/ T188 w 1540"/>
                          <a:gd name="T190" fmla="+- 0 302 247"/>
                          <a:gd name="T191" fmla="*/ 302 h 95"/>
                          <a:gd name="T192" fmla="+- 0 1135 711"/>
                          <a:gd name="T193" fmla="*/ T192 w 1540"/>
                          <a:gd name="T194" fmla="+- 0 342 247"/>
                          <a:gd name="T195" fmla="*/ 342 h 95"/>
                          <a:gd name="T196" fmla="+- 0 1132 711"/>
                          <a:gd name="T197" fmla="*/ T196 w 1540"/>
                          <a:gd name="T198" fmla="+- 0 302 247"/>
                          <a:gd name="T199" fmla="*/ 302 h 95"/>
                          <a:gd name="T200" fmla="+- 0 1041 711"/>
                          <a:gd name="T201" fmla="*/ T200 w 1540"/>
                          <a:gd name="T202" fmla="+- 0 302 247"/>
                          <a:gd name="T203" fmla="*/ 302 h 95"/>
                          <a:gd name="T204" fmla="+- 0 995 711"/>
                          <a:gd name="T205" fmla="*/ T204 w 1540"/>
                          <a:gd name="T206" fmla="+- 0 342 247"/>
                          <a:gd name="T207" fmla="*/ 342 h 95"/>
                          <a:gd name="T208" fmla="+- 0 940 711"/>
                          <a:gd name="T209" fmla="*/ T208 w 1540"/>
                          <a:gd name="T210" fmla="+- 0 302 247"/>
                          <a:gd name="T211" fmla="*/ 302 h 95"/>
                          <a:gd name="T212" fmla="+- 0 865 711"/>
                          <a:gd name="T213" fmla="*/ T212 w 1540"/>
                          <a:gd name="T214" fmla="+- 0 342 247"/>
                          <a:gd name="T215" fmla="*/ 342 h 95"/>
                          <a:gd name="T216" fmla="+- 0 863 711"/>
                          <a:gd name="T217" fmla="*/ T216 w 1540"/>
                          <a:gd name="T218" fmla="+- 0 302 247"/>
                          <a:gd name="T219" fmla="*/ 302 h 95"/>
                          <a:gd name="T220" fmla="+- 0 772 711"/>
                          <a:gd name="T221" fmla="*/ T220 w 1540"/>
                          <a:gd name="T222" fmla="+- 0 302 247"/>
                          <a:gd name="T223" fmla="*/ 302 h 95"/>
                          <a:gd name="T224" fmla="+- 0 725 711"/>
                          <a:gd name="T225" fmla="*/ T224 w 1540"/>
                          <a:gd name="T226" fmla="+- 0 342 247"/>
                          <a:gd name="T227" fmla="*/ 342 h 9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</a:cxnLst>
                        <a:rect l="0" t="0" r="r" b="b"/>
                        <a:pathLst>
                          <a:path w="1540" h="95">
                            <a:moveTo>
                              <a:pt x="17" y="0"/>
                            </a:moveTo>
                            <a:lnTo>
                              <a:pt x="3" y="0"/>
                            </a:lnTo>
                            <a:lnTo>
                              <a:pt x="26" y="41"/>
                            </a:lnTo>
                            <a:lnTo>
                              <a:pt x="40" y="41"/>
                            </a:lnTo>
                            <a:lnTo>
                              <a:pt x="17" y="0"/>
                            </a:lnTo>
                            <a:close/>
                            <a:moveTo>
                              <a:pt x="56" y="0"/>
                            </a:moveTo>
                            <a:lnTo>
                              <a:pt x="42" y="0"/>
                            </a:lnTo>
                            <a:lnTo>
                              <a:pt x="64" y="41"/>
                            </a:lnTo>
                            <a:lnTo>
                              <a:pt x="78" y="41"/>
                            </a:lnTo>
                            <a:lnTo>
                              <a:pt x="56" y="0"/>
                            </a:lnTo>
                            <a:close/>
                            <a:moveTo>
                              <a:pt x="94" y="0"/>
                            </a:moveTo>
                            <a:lnTo>
                              <a:pt x="80" y="0"/>
                            </a:lnTo>
                            <a:lnTo>
                              <a:pt x="103" y="41"/>
                            </a:lnTo>
                            <a:lnTo>
                              <a:pt x="116" y="41"/>
                            </a:lnTo>
                            <a:lnTo>
                              <a:pt x="94" y="0"/>
                            </a:lnTo>
                            <a:close/>
                            <a:moveTo>
                              <a:pt x="133" y="0"/>
                            </a:moveTo>
                            <a:lnTo>
                              <a:pt x="119" y="0"/>
                            </a:lnTo>
                            <a:lnTo>
                              <a:pt x="141" y="41"/>
                            </a:lnTo>
                            <a:lnTo>
                              <a:pt x="155" y="41"/>
                            </a:lnTo>
                            <a:lnTo>
                              <a:pt x="133" y="0"/>
                            </a:lnTo>
                            <a:close/>
                            <a:moveTo>
                              <a:pt x="171" y="0"/>
                            </a:moveTo>
                            <a:lnTo>
                              <a:pt x="157" y="0"/>
                            </a:lnTo>
                            <a:lnTo>
                              <a:pt x="179" y="41"/>
                            </a:lnTo>
                            <a:lnTo>
                              <a:pt x="193" y="41"/>
                            </a:lnTo>
                            <a:lnTo>
                              <a:pt x="171" y="0"/>
                            </a:lnTo>
                            <a:close/>
                            <a:moveTo>
                              <a:pt x="210" y="0"/>
                            </a:moveTo>
                            <a:lnTo>
                              <a:pt x="196" y="0"/>
                            </a:lnTo>
                            <a:lnTo>
                              <a:pt x="218" y="41"/>
                            </a:lnTo>
                            <a:lnTo>
                              <a:pt x="232" y="41"/>
                            </a:lnTo>
                            <a:lnTo>
                              <a:pt x="210" y="0"/>
                            </a:lnTo>
                            <a:close/>
                            <a:moveTo>
                              <a:pt x="248" y="0"/>
                            </a:moveTo>
                            <a:lnTo>
                              <a:pt x="234" y="0"/>
                            </a:lnTo>
                            <a:lnTo>
                              <a:pt x="256" y="41"/>
                            </a:lnTo>
                            <a:lnTo>
                              <a:pt x="270" y="41"/>
                            </a:lnTo>
                            <a:lnTo>
                              <a:pt x="248" y="0"/>
                            </a:lnTo>
                            <a:close/>
                            <a:moveTo>
                              <a:pt x="287" y="0"/>
                            </a:moveTo>
                            <a:lnTo>
                              <a:pt x="273" y="0"/>
                            </a:lnTo>
                            <a:lnTo>
                              <a:pt x="295" y="41"/>
                            </a:lnTo>
                            <a:lnTo>
                              <a:pt x="309" y="41"/>
                            </a:lnTo>
                            <a:lnTo>
                              <a:pt x="287" y="0"/>
                            </a:lnTo>
                            <a:close/>
                            <a:moveTo>
                              <a:pt x="325" y="0"/>
                            </a:moveTo>
                            <a:lnTo>
                              <a:pt x="311" y="0"/>
                            </a:lnTo>
                            <a:lnTo>
                              <a:pt x="333" y="41"/>
                            </a:lnTo>
                            <a:lnTo>
                              <a:pt x="347" y="41"/>
                            </a:lnTo>
                            <a:lnTo>
                              <a:pt x="325" y="0"/>
                            </a:lnTo>
                            <a:close/>
                            <a:moveTo>
                              <a:pt x="364" y="0"/>
                            </a:moveTo>
                            <a:lnTo>
                              <a:pt x="350" y="0"/>
                            </a:lnTo>
                            <a:lnTo>
                              <a:pt x="372" y="41"/>
                            </a:lnTo>
                            <a:lnTo>
                              <a:pt x="386" y="41"/>
                            </a:lnTo>
                            <a:lnTo>
                              <a:pt x="364" y="0"/>
                            </a:lnTo>
                            <a:close/>
                            <a:moveTo>
                              <a:pt x="402" y="0"/>
                            </a:moveTo>
                            <a:lnTo>
                              <a:pt x="388" y="0"/>
                            </a:lnTo>
                            <a:lnTo>
                              <a:pt x="410" y="41"/>
                            </a:lnTo>
                            <a:lnTo>
                              <a:pt x="424" y="41"/>
                            </a:lnTo>
                            <a:lnTo>
                              <a:pt x="402" y="0"/>
                            </a:lnTo>
                            <a:close/>
                            <a:moveTo>
                              <a:pt x="440" y="0"/>
                            </a:moveTo>
                            <a:lnTo>
                              <a:pt x="427" y="0"/>
                            </a:lnTo>
                            <a:lnTo>
                              <a:pt x="449" y="41"/>
                            </a:lnTo>
                            <a:lnTo>
                              <a:pt x="463" y="41"/>
                            </a:lnTo>
                            <a:lnTo>
                              <a:pt x="440" y="0"/>
                            </a:lnTo>
                            <a:close/>
                            <a:moveTo>
                              <a:pt x="479" y="0"/>
                            </a:moveTo>
                            <a:lnTo>
                              <a:pt x="465" y="0"/>
                            </a:lnTo>
                            <a:lnTo>
                              <a:pt x="487" y="41"/>
                            </a:lnTo>
                            <a:lnTo>
                              <a:pt x="501" y="41"/>
                            </a:lnTo>
                            <a:lnTo>
                              <a:pt x="479" y="0"/>
                            </a:lnTo>
                            <a:close/>
                            <a:moveTo>
                              <a:pt x="517" y="0"/>
                            </a:moveTo>
                            <a:lnTo>
                              <a:pt x="503" y="0"/>
                            </a:lnTo>
                            <a:lnTo>
                              <a:pt x="526" y="41"/>
                            </a:lnTo>
                            <a:lnTo>
                              <a:pt x="540" y="41"/>
                            </a:lnTo>
                            <a:lnTo>
                              <a:pt x="517" y="0"/>
                            </a:lnTo>
                            <a:close/>
                            <a:moveTo>
                              <a:pt x="556" y="0"/>
                            </a:moveTo>
                            <a:lnTo>
                              <a:pt x="542" y="0"/>
                            </a:lnTo>
                            <a:lnTo>
                              <a:pt x="564" y="41"/>
                            </a:lnTo>
                            <a:lnTo>
                              <a:pt x="578" y="41"/>
                            </a:lnTo>
                            <a:lnTo>
                              <a:pt x="556" y="0"/>
                            </a:lnTo>
                            <a:close/>
                            <a:moveTo>
                              <a:pt x="594" y="0"/>
                            </a:moveTo>
                            <a:lnTo>
                              <a:pt x="580" y="0"/>
                            </a:lnTo>
                            <a:lnTo>
                              <a:pt x="603" y="41"/>
                            </a:lnTo>
                            <a:lnTo>
                              <a:pt x="617" y="41"/>
                            </a:lnTo>
                            <a:lnTo>
                              <a:pt x="594" y="0"/>
                            </a:lnTo>
                            <a:close/>
                            <a:moveTo>
                              <a:pt x="633" y="0"/>
                            </a:moveTo>
                            <a:lnTo>
                              <a:pt x="619" y="0"/>
                            </a:lnTo>
                            <a:lnTo>
                              <a:pt x="641" y="41"/>
                            </a:lnTo>
                            <a:lnTo>
                              <a:pt x="655" y="41"/>
                            </a:lnTo>
                            <a:lnTo>
                              <a:pt x="633" y="0"/>
                            </a:lnTo>
                            <a:close/>
                            <a:moveTo>
                              <a:pt x="671" y="0"/>
                            </a:moveTo>
                            <a:lnTo>
                              <a:pt x="657" y="0"/>
                            </a:lnTo>
                            <a:lnTo>
                              <a:pt x="680" y="41"/>
                            </a:lnTo>
                            <a:lnTo>
                              <a:pt x="694" y="41"/>
                            </a:lnTo>
                            <a:lnTo>
                              <a:pt x="671" y="0"/>
                            </a:lnTo>
                            <a:close/>
                            <a:moveTo>
                              <a:pt x="710" y="0"/>
                            </a:moveTo>
                            <a:lnTo>
                              <a:pt x="696" y="0"/>
                            </a:lnTo>
                            <a:lnTo>
                              <a:pt x="718" y="41"/>
                            </a:lnTo>
                            <a:lnTo>
                              <a:pt x="732" y="41"/>
                            </a:lnTo>
                            <a:lnTo>
                              <a:pt x="710" y="0"/>
                            </a:lnTo>
                            <a:close/>
                            <a:moveTo>
                              <a:pt x="748" y="0"/>
                            </a:moveTo>
                            <a:lnTo>
                              <a:pt x="734" y="0"/>
                            </a:lnTo>
                            <a:lnTo>
                              <a:pt x="757" y="41"/>
                            </a:lnTo>
                            <a:lnTo>
                              <a:pt x="771" y="41"/>
                            </a:lnTo>
                            <a:lnTo>
                              <a:pt x="748" y="0"/>
                            </a:lnTo>
                            <a:close/>
                            <a:moveTo>
                              <a:pt x="787" y="0"/>
                            </a:moveTo>
                            <a:lnTo>
                              <a:pt x="773" y="0"/>
                            </a:lnTo>
                            <a:lnTo>
                              <a:pt x="795" y="41"/>
                            </a:lnTo>
                            <a:lnTo>
                              <a:pt x="809" y="41"/>
                            </a:lnTo>
                            <a:lnTo>
                              <a:pt x="787" y="0"/>
                            </a:lnTo>
                            <a:close/>
                            <a:moveTo>
                              <a:pt x="825" y="0"/>
                            </a:moveTo>
                            <a:lnTo>
                              <a:pt x="811" y="0"/>
                            </a:lnTo>
                            <a:lnTo>
                              <a:pt x="834" y="41"/>
                            </a:lnTo>
                            <a:lnTo>
                              <a:pt x="848" y="41"/>
                            </a:lnTo>
                            <a:lnTo>
                              <a:pt x="825" y="0"/>
                            </a:lnTo>
                            <a:close/>
                            <a:moveTo>
                              <a:pt x="864" y="0"/>
                            </a:moveTo>
                            <a:lnTo>
                              <a:pt x="850" y="0"/>
                            </a:lnTo>
                            <a:lnTo>
                              <a:pt x="872" y="41"/>
                            </a:lnTo>
                            <a:lnTo>
                              <a:pt x="886" y="41"/>
                            </a:lnTo>
                            <a:lnTo>
                              <a:pt x="864" y="0"/>
                            </a:lnTo>
                            <a:close/>
                            <a:moveTo>
                              <a:pt x="902" y="0"/>
                            </a:moveTo>
                            <a:lnTo>
                              <a:pt x="888" y="0"/>
                            </a:lnTo>
                            <a:lnTo>
                              <a:pt x="911" y="41"/>
                            </a:lnTo>
                            <a:lnTo>
                              <a:pt x="925" y="41"/>
                            </a:lnTo>
                            <a:lnTo>
                              <a:pt x="902" y="0"/>
                            </a:lnTo>
                            <a:close/>
                            <a:moveTo>
                              <a:pt x="941" y="0"/>
                            </a:moveTo>
                            <a:lnTo>
                              <a:pt x="927" y="0"/>
                            </a:lnTo>
                            <a:lnTo>
                              <a:pt x="949" y="41"/>
                            </a:lnTo>
                            <a:lnTo>
                              <a:pt x="963" y="41"/>
                            </a:lnTo>
                            <a:lnTo>
                              <a:pt x="941" y="0"/>
                            </a:lnTo>
                            <a:close/>
                            <a:moveTo>
                              <a:pt x="979" y="0"/>
                            </a:moveTo>
                            <a:lnTo>
                              <a:pt x="965" y="0"/>
                            </a:lnTo>
                            <a:lnTo>
                              <a:pt x="988" y="41"/>
                            </a:lnTo>
                            <a:lnTo>
                              <a:pt x="1001" y="41"/>
                            </a:lnTo>
                            <a:lnTo>
                              <a:pt x="979" y="0"/>
                            </a:lnTo>
                            <a:close/>
                            <a:moveTo>
                              <a:pt x="1018" y="0"/>
                            </a:moveTo>
                            <a:lnTo>
                              <a:pt x="1004" y="0"/>
                            </a:lnTo>
                            <a:lnTo>
                              <a:pt x="1026" y="41"/>
                            </a:lnTo>
                            <a:lnTo>
                              <a:pt x="1040" y="41"/>
                            </a:lnTo>
                            <a:lnTo>
                              <a:pt x="1018" y="0"/>
                            </a:lnTo>
                            <a:close/>
                            <a:moveTo>
                              <a:pt x="1056" y="0"/>
                            </a:moveTo>
                            <a:lnTo>
                              <a:pt x="1042" y="0"/>
                            </a:lnTo>
                            <a:lnTo>
                              <a:pt x="1064" y="41"/>
                            </a:lnTo>
                            <a:lnTo>
                              <a:pt x="1078" y="41"/>
                            </a:lnTo>
                            <a:lnTo>
                              <a:pt x="1056" y="0"/>
                            </a:lnTo>
                            <a:close/>
                            <a:moveTo>
                              <a:pt x="1095" y="0"/>
                            </a:moveTo>
                            <a:lnTo>
                              <a:pt x="1081" y="0"/>
                            </a:lnTo>
                            <a:lnTo>
                              <a:pt x="1103" y="41"/>
                            </a:lnTo>
                            <a:lnTo>
                              <a:pt x="1117" y="41"/>
                            </a:lnTo>
                            <a:lnTo>
                              <a:pt x="1095" y="0"/>
                            </a:lnTo>
                            <a:close/>
                            <a:moveTo>
                              <a:pt x="1133" y="0"/>
                            </a:moveTo>
                            <a:lnTo>
                              <a:pt x="1119" y="0"/>
                            </a:lnTo>
                            <a:lnTo>
                              <a:pt x="1141" y="41"/>
                            </a:lnTo>
                            <a:lnTo>
                              <a:pt x="1155" y="41"/>
                            </a:lnTo>
                            <a:lnTo>
                              <a:pt x="1133" y="0"/>
                            </a:lnTo>
                            <a:close/>
                            <a:moveTo>
                              <a:pt x="1172" y="0"/>
                            </a:moveTo>
                            <a:lnTo>
                              <a:pt x="1158" y="0"/>
                            </a:lnTo>
                            <a:lnTo>
                              <a:pt x="1180" y="41"/>
                            </a:lnTo>
                            <a:lnTo>
                              <a:pt x="1194" y="41"/>
                            </a:lnTo>
                            <a:lnTo>
                              <a:pt x="1172" y="0"/>
                            </a:lnTo>
                            <a:close/>
                            <a:moveTo>
                              <a:pt x="1210" y="0"/>
                            </a:moveTo>
                            <a:lnTo>
                              <a:pt x="1196" y="0"/>
                            </a:lnTo>
                            <a:lnTo>
                              <a:pt x="1218" y="41"/>
                            </a:lnTo>
                            <a:lnTo>
                              <a:pt x="1232" y="41"/>
                            </a:lnTo>
                            <a:lnTo>
                              <a:pt x="1210" y="0"/>
                            </a:lnTo>
                            <a:close/>
                            <a:moveTo>
                              <a:pt x="1248" y="0"/>
                            </a:moveTo>
                            <a:lnTo>
                              <a:pt x="1235" y="0"/>
                            </a:lnTo>
                            <a:lnTo>
                              <a:pt x="1257" y="41"/>
                            </a:lnTo>
                            <a:lnTo>
                              <a:pt x="1271" y="41"/>
                            </a:lnTo>
                            <a:lnTo>
                              <a:pt x="1248" y="0"/>
                            </a:lnTo>
                            <a:close/>
                            <a:moveTo>
                              <a:pt x="1287" y="0"/>
                            </a:moveTo>
                            <a:lnTo>
                              <a:pt x="1273" y="0"/>
                            </a:lnTo>
                            <a:lnTo>
                              <a:pt x="1295" y="41"/>
                            </a:lnTo>
                            <a:lnTo>
                              <a:pt x="1309" y="41"/>
                            </a:lnTo>
                            <a:lnTo>
                              <a:pt x="1287" y="0"/>
                            </a:lnTo>
                            <a:close/>
                            <a:moveTo>
                              <a:pt x="1325" y="0"/>
                            </a:moveTo>
                            <a:lnTo>
                              <a:pt x="1311" y="0"/>
                            </a:lnTo>
                            <a:lnTo>
                              <a:pt x="1334" y="41"/>
                            </a:lnTo>
                            <a:lnTo>
                              <a:pt x="1348" y="41"/>
                            </a:lnTo>
                            <a:lnTo>
                              <a:pt x="1325" y="0"/>
                            </a:lnTo>
                            <a:close/>
                            <a:moveTo>
                              <a:pt x="1364" y="0"/>
                            </a:moveTo>
                            <a:lnTo>
                              <a:pt x="1350" y="0"/>
                            </a:lnTo>
                            <a:lnTo>
                              <a:pt x="1372" y="41"/>
                            </a:lnTo>
                            <a:lnTo>
                              <a:pt x="1386" y="41"/>
                            </a:lnTo>
                            <a:lnTo>
                              <a:pt x="1364" y="0"/>
                            </a:lnTo>
                            <a:close/>
                            <a:moveTo>
                              <a:pt x="1402" y="0"/>
                            </a:moveTo>
                            <a:lnTo>
                              <a:pt x="1388" y="0"/>
                            </a:lnTo>
                            <a:lnTo>
                              <a:pt x="1411" y="41"/>
                            </a:lnTo>
                            <a:lnTo>
                              <a:pt x="1425" y="41"/>
                            </a:lnTo>
                            <a:lnTo>
                              <a:pt x="1402" y="0"/>
                            </a:lnTo>
                            <a:close/>
                            <a:moveTo>
                              <a:pt x="1441" y="0"/>
                            </a:moveTo>
                            <a:lnTo>
                              <a:pt x="1427" y="0"/>
                            </a:lnTo>
                            <a:lnTo>
                              <a:pt x="1449" y="41"/>
                            </a:lnTo>
                            <a:lnTo>
                              <a:pt x="1463" y="41"/>
                            </a:lnTo>
                            <a:lnTo>
                              <a:pt x="1441" y="0"/>
                            </a:lnTo>
                            <a:close/>
                            <a:moveTo>
                              <a:pt x="1479" y="0"/>
                            </a:moveTo>
                            <a:lnTo>
                              <a:pt x="1465" y="0"/>
                            </a:lnTo>
                            <a:lnTo>
                              <a:pt x="1488" y="41"/>
                            </a:lnTo>
                            <a:lnTo>
                              <a:pt x="1502" y="41"/>
                            </a:lnTo>
                            <a:lnTo>
                              <a:pt x="1479" y="0"/>
                            </a:lnTo>
                            <a:close/>
                            <a:moveTo>
                              <a:pt x="1518" y="0"/>
                            </a:moveTo>
                            <a:lnTo>
                              <a:pt x="1504" y="0"/>
                            </a:lnTo>
                            <a:lnTo>
                              <a:pt x="1526" y="41"/>
                            </a:lnTo>
                            <a:lnTo>
                              <a:pt x="1540" y="41"/>
                            </a:lnTo>
                            <a:lnTo>
                              <a:pt x="1518" y="0"/>
                            </a:lnTo>
                            <a:close/>
                            <a:moveTo>
                              <a:pt x="1540" y="55"/>
                            </a:moveTo>
                            <a:lnTo>
                              <a:pt x="1526" y="55"/>
                            </a:lnTo>
                            <a:lnTo>
                              <a:pt x="1504" y="95"/>
                            </a:lnTo>
                            <a:lnTo>
                              <a:pt x="1518" y="95"/>
                            </a:lnTo>
                            <a:lnTo>
                              <a:pt x="1540" y="55"/>
                            </a:lnTo>
                            <a:close/>
                            <a:moveTo>
                              <a:pt x="1499" y="55"/>
                            </a:moveTo>
                            <a:lnTo>
                              <a:pt x="1485" y="55"/>
                            </a:lnTo>
                            <a:lnTo>
                              <a:pt x="1462" y="95"/>
                            </a:lnTo>
                            <a:lnTo>
                              <a:pt x="1476" y="95"/>
                            </a:lnTo>
                            <a:lnTo>
                              <a:pt x="1499" y="55"/>
                            </a:lnTo>
                            <a:close/>
                            <a:moveTo>
                              <a:pt x="1460" y="55"/>
                            </a:moveTo>
                            <a:lnTo>
                              <a:pt x="1446" y="55"/>
                            </a:lnTo>
                            <a:lnTo>
                              <a:pt x="1424" y="95"/>
                            </a:lnTo>
                            <a:lnTo>
                              <a:pt x="1438" y="95"/>
                            </a:lnTo>
                            <a:lnTo>
                              <a:pt x="1460" y="55"/>
                            </a:lnTo>
                            <a:close/>
                            <a:moveTo>
                              <a:pt x="1422" y="55"/>
                            </a:moveTo>
                            <a:lnTo>
                              <a:pt x="1408" y="55"/>
                            </a:lnTo>
                            <a:lnTo>
                              <a:pt x="1386" y="95"/>
                            </a:lnTo>
                            <a:lnTo>
                              <a:pt x="1399" y="95"/>
                            </a:lnTo>
                            <a:lnTo>
                              <a:pt x="1422" y="55"/>
                            </a:lnTo>
                            <a:close/>
                            <a:moveTo>
                              <a:pt x="1383" y="55"/>
                            </a:moveTo>
                            <a:lnTo>
                              <a:pt x="1369" y="55"/>
                            </a:lnTo>
                            <a:lnTo>
                              <a:pt x="1347" y="95"/>
                            </a:lnTo>
                            <a:lnTo>
                              <a:pt x="1361" y="95"/>
                            </a:lnTo>
                            <a:lnTo>
                              <a:pt x="1383" y="55"/>
                            </a:lnTo>
                            <a:close/>
                            <a:moveTo>
                              <a:pt x="1345" y="55"/>
                            </a:moveTo>
                            <a:lnTo>
                              <a:pt x="1331" y="55"/>
                            </a:lnTo>
                            <a:lnTo>
                              <a:pt x="1309" y="95"/>
                            </a:lnTo>
                            <a:lnTo>
                              <a:pt x="1322" y="95"/>
                            </a:lnTo>
                            <a:lnTo>
                              <a:pt x="1345" y="55"/>
                            </a:lnTo>
                            <a:close/>
                            <a:moveTo>
                              <a:pt x="1306" y="55"/>
                            </a:moveTo>
                            <a:lnTo>
                              <a:pt x="1292" y="55"/>
                            </a:lnTo>
                            <a:lnTo>
                              <a:pt x="1270" y="95"/>
                            </a:lnTo>
                            <a:lnTo>
                              <a:pt x="1284" y="95"/>
                            </a:lnTo>
                            <a:lnTo>
                              <a:pt x="1306" y="55"/>
                            </a:lnTo>
                            <a:close/>
                            <a:moveTo>
                              <a:pt x="1268" y="55"/>
                            </a:moveTo>
                            <a:lnTo>
                              <a:pt x="1254" y="55"/>
                            </a:lnTo>
                            <a:lnTo>
                              <a:pt x="1232" y="95"/>
                            </a:lnTo>
                            <a:lnTo>
                              <a:pt x="1246" y="95"/>
                            </a:lnTo>
                            <a:lnTo>
                              <a:pt x="1268" y="55"/>
                            </a:lnTo>
                            <a:close/>
                            <a:moveTo>
                              <a:pt x="1229" y="55"/>
                            </a:moveTo>
                            <a:lnTo>
                              <a:pt x="1215" y="55"/>
                            </a:lnTo>
                            <a:lnTo>
                              <a:pt x="1193" y="95"/>
                            </a:lnTo>
                            <a:lnTo>
                              <a:pt x="1207" y="95"/>
                            </a:lnTo>
                            <a:lnTo>
                              <a:pt x="1229" y="55"/>
                            </a:lnTo>
                            <a:close/>
                            <a:moveTo>
                              <a:pt x="1191" y="55"/>
                            </a:moveTo>
                            <a:lnTo>
                              <a:pt x="1177" y="55"/>
                            </a:lnTo>
                            <a:lnTo>
                              <a:pt x="1155" y="95"/>
                            </a:lnTo>
                            <a:lnTo>
                              <a:pt x="1169" y="95"/>
                            </a:lnTo>
                            <a:lnTo>
                              <a:pt x="1191" y="55"/>
                            </a:lnTo>
                            <a:close/>
                            <a:moveTo>
                              <a:pt x="1152" y="55"/>
                            </a:moveTo>
                            <a:lnTo>
                              <a:pt x="1138" y="55"/>
                            </a:lnTo>
                            <a:lnTo>
                              <a:pt x="1116" y="95"/>
                            </a:lnTo>
                            <a:lnTo>
                              <a:pt x="1130" y="95"/>
                            </a:lnTo>
                            <a:lnTo>
                              <a:pt x="1152" y="55"/>
                            </a:lnTo>
                            <a:close/>
                            <a:moveTo>
                              <a:pt x="1114" y="55"/>
                            </a:moveTo>
                            <a:lnTo>
                              <a:pt x="1100" y="55"/>
                            </a:lnTo>
                            <a:lnTo>
                              <a:pt x="1078" y="95"/>
                            </a:lnTo>
                            <a:lnTo>
                              <a:pt x="1092" y="95"/>
                            </a:lnTo>
                            <a:lnTo>
                              <a:pt x="1114" y="55"/>
                            </a:lnTo>
                            <a:close/>
                            <a:moveTo>
                              <a:pt x="1075" y="55"/>
                            </a:moveTo>
                            <a:lnTo>
                              <a:pt x="1062" y="55"/>
                            </a:lnTo>
                            <a:lnTo>
                              <a:pt x="1039" y="95"/>
                            </a:lnTo>
                            <a:lnTo>
                              <a:pt x="1053" y="95"/>
                            </a:lnTo>
                            <a:lnTo>
                              <a:pt x="1075" y="55"/>
                            </a:lnTo>
                            <a:close/>
                            <a:moveTo>
                              <a:pt x="1037" y="55"/>
                            </a:moveTo>
                            <a:lnTo>
                              <a:pt x="1023" y="55"/>
                            </a:lnTo>
                            <a:lnTo>
                              <a:pt x="1001" y="95"/>
                            </a:lnTo>
                            <a:lnTo>
                              <a:pt x="1015" y="95"/>
                            </a:lnTo>
                            <a:lnTo>
                              <a:pt x="1037" y="55"/>
                            </a:lnTo>
                            <a:close/>
                            <a:moveTo>
                              <a:pt x="999" y="55"/>
                            </a:moveTo>
                            <a:lnTo>
                              <a:pt x="985" y="55"/>
                            </a:lnTo>
                            <a:lnTo>
                              <a:pt x="962" y="95"/>
                            </a:lnTo>
                            <a:lnTo>
                              <a:pt x="976" y="95"/>
                            </a:lnTo>
                            <a:lnTo>
                              <a:pt x="999" y="55"/>
                            </a:lnTo>
                            <a:close/>
                            <a:moveTo>
                              <a:pt x="960" y="55"/>
                            </a:moveTo>
                            <a:lnTo>
                              <a:pt x="946" y="55"/>
                            </a:lnTo>
                            <a:lnTo>
                              <a:pt x="924" y="95"/>
                            </a:lnTo>
                            <a:lnTo>
                              <a:pt x="938" y="95"/>
                            </a:lnTo>
                            <a:lnTo>
                              <a:pt x="960" y="55"/>
                            </a:lnTo>
                            <a:close/>
                            <a:moveTo>
                              <a:pt x="922" y="55"/>
                            </a:moveTo>
                            <a:lnTo>
                              <a:pt x="908" y="55"/>
                            </a:lnTo>
                            <a:lnTo>
                              <a:pt x="885" y="95"/>
                            </a:lnTo>
                            <a:lnTo>
                              <a:pt x="899" y="95"/>
                            </a:lnTo>
                            <a:lnTo>
                              <a:pt x="922" y="55"/>
                            </a:lnTo>
                            <a:close/>
                            <a:moveTo>
                              <a:pt x="883" y="55"/>
                            </a:moveTo>
                            <a:lnTo>
                              <a:pt x="869" y="55"/>
                            </a:lnTo>
                            <a:lnTo>
                              <a:pt x="847" y="95"/>
                            </a:lnTo>
                            <a:lnTo>
                              <a:pt x="861" y="95"/>
                            </a:lnTo>
                            <a:lnTo>
                              <a:pt x="883" y="55"/>
                            </a:lnTo>
                            <a:close/>
                            <a:moveTo>
                              <a:pt x="845" y="55"/>
                            </a:moveTo>
                            <a:lnTo>
                              <a:pt x="831" y="55"/>
                            </a:lnTo>
                            <a:lnTo>
                              <a:pt x="808" y="95"/>
                            </a:lnTo>
                            <a:lnTo>
                              <a:pt x="822" y="95"/>
                            </a:lnTo>
                            <a:lnTo>
                              <a:pt x="845" y="55"/>
                            </a:lnTo>
                            <a:close/>
                            <a:moveTo>
                              <a:pt x="806" y="55"/>
                            </a:moveTo>
                            <a:lnTo>
                              <a:pt x="792" y="55"/>
                            </a:lnTo>
                            <a:lnTo>
                              <a:pt x="770" y="95"/>
                            </a:lnTo>
                            <a:lnTo>
                              <a:pt x="784" y="95"/>
                            </a:lnTo>
                            <a:lnTo>
                              <a:pt x="806" y="55"/>
                            </a:lnTo>
                            <a:close/>
                            <a:moveTo>
                              <a:pt x="768" y="55"/>
                            </a:moveTo>
                            <a:lnTo>
                              <a:pt x="754" y="55"/>
                            </a:lnTo>
                            <a:lnTo>
                              <a:pt x="731" y="95"/>
                            </a:lnTo>
                            <a:lnTo>
                              <a:pt x="745" y="95"/>
                            </a:lnTo>
                            <a:lnTo>
                              <a:pt x="768" y="55"/>
                            </a:lnTo>
                            <a:close/>
                            <a:moveTo>
                              <a:pt x="729" y="55"/>
                            </a:moveTo>
                            <a:lnTo>
                              <a:pt x="715" y="55"/>
                            </a:lnTo>
                            <a:lnTo>
                              <a:pt x="693" y="95"/>
                            </a:lnTo>
                            <a:lnTo>
                              <a:pt x="707" y="95"/>
                            </a:lnTo>
                            <a:lnTo>
                              <a:pt x="729" y="55"/>
                            </a:lnTo>
                            <a:close/>
                            <a:moveTo>
                              <a:pt x="691" y="55"/>
                            </a:moveTo>
                            <a:lnTo>
                              <a:pt x="677" y="55"/>
                            </a:lnTo>
                            <a:lnTo>
                              <a:pt x="654" y="95"/>
                            </a:lnTo>
                            <a:lnTo>
                              <a:pt x="668" y="95"/>
                            </a:lnTo>
                            <a:lnTo>
                              <a:pt x="691" y="55"/>
                            </a:lnTo>
                            <a:close/>
                            <a:moveTo>
                              <a:pt x="652" y="55"/>
                            </a:moveTo>
                            <a:lnTo>
                              <a:pt x="638" y="55"/>
                            </a:lnTo>
                            <a:lnTo>
                              <a:pt x="616" y="95"/>
                            </a:lnTo>
                            <a:lnTo>
                              <a:pt x="630" y="95"/>
                            </a:lnTo>
                            <a:lnTo>
                              <a:pt x="652" y="55"/>
                            </a:lnTo>
                            <a:close/>
                            <a:moveTo>
                              <a:pt x="614" y="55"/>
                            </a:moveTo>
                            <a:lnTo>
                              <a:pt x="600" y="55"/>
                            </a:lnTo>
                            <a:lnTo>
                              <a:pt x="577" y="95"/>
                            </a:lnTo>
                            <a:lnTo>
                              <a:pt x="591" y="95"/>
                            </a:lnTo>
                            <a:lnTo>
                              <a:pt x="614" y="55"/>
                            </a:lnTo>
                            <a:close/>
                            <a:moveTo>
                              <a:pt x="575" y="55"/>
                            </a:moveTo>
                            <a:lnTo>
                              <a:pt x="561" y="55"/>
                            </a:lnTo>
                            <a:lnTo>
                              <a:pt x="539" y="95"/>
                            </a:lnTo>
                            <a:lnTo>
                              <a:pt x="553" y="95"/>
                            </a:lnTo>
                            <a:lnTo>
                              <a:pt x="575" y="55"/>
                            </a:lnTo>
                            <a:close/>
                            <a:moveTo>
                              <a:pt x="537" y="55"/>
                            </a:moveTo>
                            <a:lnTo>
                              <a:pt x="523" y="55"/>
                            </a:lnTo>
                            <a:lnTo>
                              <a:pt x="501" y="95"/>
                            </a:lnTo>
                            <a:lnTo>
                              <a:pt x="514" y="95"/>
                            </a:lnTo>
                            <a:lnTo>
                              <a:pt x="537" y="55"/>
                            </a:lnTo>
                            <a:close/>
                            <a:moveTo>
                              <a:pt x="498" y="55"/>
                            </a:moveTo>
                            <a:lnTo>
                              <a:pt x="484" y="55"/>
                            </a:lnTo>
                            <a:lnTo>
                              <a:pt x="462" y="95"/>
                            </a:lnTo>
                            <a:lnTo>
                              <a:pt x="476" y="95"/>
                            </a:lnTo>
                            <a:lnTo>
                              <a:pt x="498" y="55"/>
                            </a:lnTo>
                            <a:close/>
                            <a:moveTo>
                              <a:pt x="460" y="55"/>
                            </a:moveTo>
                            <a:lnTo>
                              <a:pt x="446" y="55"/>
                            </a:lnTo>
                            <a:lnTo>
                              <a:pt x="424" y="95"/>
                            </a:lnTo>
                            <a:lnTo>
                              <a:pt x="438" y="95"/>
                            </a:lnTo>
                            <a:lnTo>
                              <a:pt x="460" y="55"/>
                            </a:lnTo>
                            <a:close/>
                            <a:moveTo>
                              <a:pt x="421" y="55"/>
                            </a:moveTo>
                            <a:lnTo>
                              <a:pt x="407" y="55"/>
                            </a:lnTo>
                            <a:lnTo>
                              <a:pt x="385" y="95"/>
                            </a:lnTo>
                            <a:lnTo>
                              <a:pt x="399" y="95"/>
                            </a:lnTo>
                            <a:lnTo>
                              <a:pt x="421" y="55"/>
                            </a:lnTo>
                            <a:close/>
                            <a:moveTo>
                              <a:pt x="383" y="55"/>
                            </a:moveTo>
                            <a:lnTo>
                              <a:pt x="369" y="55"/>
                            </a:lnTo>
                            <a:lnTo>
                              <a:pt x="347" y="95"/>
                            </a:lnTo>
                            <a:lnTo>
                              <a:pt x="361" y="95"/>
                            </a:lnTo>
                            <a:lnTo>
                              <a:pt x="383" y="55"/>
                            </a:lnTo>
                            <a:close/>
                            <a:moveTo>
                              <a:pt x="344" y="55"/>
                            </a:moveTo>
                            <a:lnTo>
                              <a:pt x="330" y="55"/>
                            </a:lnTo>
                            <a:lnTo>
                              <a:pt x="308" y="95"/>
                            </a:lnTo>
                            <a:lnTo>
                              <a:pt x="322" y="95"/>
                            </a:lnTo>
                            <a:lnTo>
                              <a:pt x="344" y="55"/>
                            </a:lnTo>
                            <a:close/>
                            <a:moveTo>
                              <a:pt x="306" y="55"/>
                            </a:moveTo>
                            <a:lnTo>
                              <a:pt x="292" y="55"/>
                            </a:lnTo>
                            <a:lnTo>
                              <a:pt x="270" y="95"/>
                            </a:lnTo>
                            <a:lnTo>
                              <a:pt x="284" y="95"/>
                            </a:lnTo>
                            <a:lnTo>
                              <a:pt x="306" y="55"/>
                            </a:lnTo>
                            <a:close/>
                            <a:moveTo>
                              <a:pt x="267" y="55"/>
                            </a:moveTo>
                            <a:lnTo>
                              <a:pt x="254" y="55"/>
                            </a:lnTo>
                            <a:lnTo>
                              <a:pt x="231" y="95"/>
                            </a:lnTo>
                            <a:lnTo>
                              <a:pt x="245" y="95"/>
                            </a:lnTo>
                            <a:lnTo>
                              <a:pt x="267" y="55"/>
                            </a:lnTo>
                            <a:close/>
                            <a:moveTo>
                              <a:pt x="229" y="55"/>
                            </a:moveTo>
                            <a:lnTo>
                              <a:pt x="215" y="55"/>
                            </a:lnTo>
                            <a:lnTo>
                              <a:pt x="193" y="95"/>
                            </a:lnTo>
                            <a:lnTo>
                              <a:pt x="207" y="95"/>
                            </a:lnTo>
                            <a:lnTo>
                              <a:pt x="229" y="55"/>
                            </a:lnTo>
                            <a:close/>
                            <a:moveTo>
                              <a:pt x="191" y="55"/>
                            </a:moveTo>
                            <a:lnTo>
                              <a:pt x="177" y="55"/>
                            </a:lnTo>
                            <a:lnTo>
                              <a:pt x="154" y="95"/>
                            </a:lnTo>
                            <a:lnTo>
                              <a:pt x="168" y="95"/>
                            </a:lnTo>
                            <a:lnTo>
                              <a:pt x="191" y="55"/>
                            </a:lnTo>
                            <a:close/>
                            <a:moveTo>
                              <a:pt x="152" y="55"/>
                            </a:moveTo>
                            <a:lnTo>
                              <a:pt x="138" y="55"/>
                            </a:lnTo>
                            <a:lnTo>
                              <a:pt x="116" y="95"/>
                            </a:lnTo>
                            <a:lnTo>
                              <a:pt x="130" y="95"/>
                            </a:lnTo>
                            <a:lnTo>
                              <a:pt x="152" y="55"/>
                            </a:lnTo>
                            <a:close/>
                            <a:moveTo>
                              <a:pt x="114" y="55"/>
                            </a:moveTo>
                            <a:lnTo>
                              <a:pt x="100" y="55"/>
                            </a:lnTo>
                            <a:lnTo>
                              <a:pt x="77" y="95"/>
                            </a:lnTo>
                            <a:lnTo>
                              <a:pt x="91" y="95"/>
                            </a:lnTo>
                            <a:lnTo>
                              <a:pt x="114" y="55"/>
                            </a:lnTo>
                            <a:close/>
                            <a:moveTo>
                              <a:pt x="75" y="55"/>
                            </a:moveTo>
                            <a:lnTo>
                              <a:pt x="61" y="55"/>
                            </a:lnTo>
                            <a:lnTo>
                              <a:pt x="39" y="95"/>
                            </a:lnTo>
                            <a:lnTo>
                              <a:pt x="53" y="95"/>
                            </a:lnTo>
                            <a:lnTo>
                              <a:pt x="75" y="55"/>
                            </a:lnTo>
                            <a:close/>
                            <a:moveTo>
                              <a:pt x="37" y="55"/>
                            </a:moveTo>
                            <a:lnTo>
                              <a:pt x="23" y="55"/>
                            </a:lnTo>
                            <a:lnTo>
                              <a:pt x="0" y="95"/>
                            </a:lnTo>
                            <a:lnTo>
                              <a:pt x="14" y="95"/>
                            </a:lnTo>
                            <a:lnTo>
                              <a:pt x="37" y="55"/>
                            </a:lnTo>
                            <a:close/>
                          </a:path>
                        </a:pathLst>
                      </a:custGeom>
                      <a:solidFill>
                        <a:srgbClr val="41404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D0CE42" id="AutoShape 25" o:spid="_x0000_s1026" style="position:absolute;margin-left:113.85pt;margin-top:34.05pt;width:83.25pt;height:6.85pt;flip:y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4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" path="m17,l3,,26,41r14,l17,xm56,l42,,64,41r14,l56,xm94,l80,r23,41l116,41,94,xm133,l119,r22,41l155,41,133,xm171,l157,r22,41l193,41,171,xm210,l196,r22,41l232,41,210,xm248,l234,r22,41l270,41,248,xm287,l273,r22,41l309,41,287,xm325,l311,r22,41l347,41,325,xm364,l350,r22,41l386,41,364,xm402,l388,r22,41l424,41,402,xm440,l427,r22,41l463,41,440,xm479,l465,r22,41l501,41,479,xm517,l503,r23,41l540,41,517,xm556,l542,r22,41l578,41,556,xm594,l580,r23,41l617,41,594,xm633,l619,r22,41l655,41,633,xm671,l657,r23,41l694,41,671,xm710,l696,r22,41l732,41,710,xm748,l734,r23,41l771,41,748,xm787,l773,r22,41l809,41,787,xm825,l811,r23,41l848,41,825,xm864,l850,r22,41l886,41,864,xm902,l888,r23,41l925,41,902,xm941,l927,r22,41l963,41,941,xm979,l965,r23,41l1001,41,979,xm1018,r-14,l1026,41r14,l1018,xm1056,r-14,l1064,41r14,l1056,xm1095,r-14,l1103,41r14,l1095,xm1133,r-14,l1141,41r14,l1133,xm1172,r-14,l1180,41r14,l1172,xm1210,r-14,l1218,41r14,l1210,xm1248,r-13,l1257,41r14,l1248,xm1287,r-14,l1295,41r14,l1287,xm1325,r-14,l1334,41r14,l1325,xm1364,r-14,l1372,41r14,l1364,xm1402,r-14,l1411,41r14,l1402,xm1441,r-14,l1449,41r14,l1441,xm1479,r-14,l1488,41r14,l1479,xm1518,r-14,l1526,41r14,l1518,xm1540,55r-14,l1504,95r14,l1540,55xm1499,55r-14,l1462,95r14,l1499,55xm1460,55r-14,l1424,95r14,l1460,55xm1422,55r-14,l1386,95r13,l1422,55xm1383,55r-14,l1347,95r14,l1383,55xm1345,55r-14,l1309,95r13,l1345,55xm1306,55r-14,l1270,95r14,l1306,55xm1268,55r-14,l1232,95r14,l1268,55xm1229,55r-14,l1193,95r14,l1229,55xm1191,55r-14,l1155,95r14,l1191,55xm1152,55r-14,l1116,95r14,l1152,55xm1114,55r-14,l1078,95r14,l1114,55xm1075,55r-13,l1039,95r14,l1075,55xm1037,55r-14,l1001,95r14,l1037,55xm999,55r-14,l962,95r14,l999,55xm960,55r-14,l924,95r14,l960,55xm922,55r-14,l885,95r14,l922,55xm883,55r-14,l847,95r14,l883,55xm845,55r-14,l808,95r14,l845,55xm806,55r-14,l770,95r14,l806,55xm768,55r-14,l731,95r14,l768,55xm729,55r-14,l693,95r14,l729,55xm691,55r-14,l654,95r14,l691,55xm652,55r-14,l616,95r14,l652,55xm614,55r-14,l577,95r14,l614,55xm575,55r-14,l539,95r14,l575,55xm537,55r-14,l501,95r13,l537,55xm498,55r-14,l462,95r14,l498,55xm460,55r-14,l424,95r14,l460,55xm421,55r-14,l385,95r14,l421,55xm383,55r-14,l347,95r14,l383,55xm344,55r-14,l308,95r14,l344,55xm306,55r-14,l270,95r14,l306,55xm267,55r-13,l231,95r14,l267,55xm229,55r-14,l193,95r14,l229,55xm191,55r-14,l154,95r14,l191,55xm152,55r-14,l116,95r14,l152,55xm114,55r-14,l77,95r14,l114,55xm75,55r-14,l39,95r14,l75,55xm37,55r-14,l,95r14,l37,55xe" fillcolor="#414042" stroked="f">
              <v:path arrowok="t" o:connecttype="custom" o:connectlocs="28835,226187;79639,263732;117399,226187;149666,263732;170262,226187;213515,226187;265005,263732;302079,226187;334346,263732;354942,226187;398194,226187;449685,263732;487445,226187;519712,263732;540309,226187;583561,226187;635052,263732;672125,226187;704392,263732;724989,226187;768241,226187;819731,263732;856805,226187;889072,263732;909668,226187;952921,226187;1004411,263732;1042171,226187;1032559,313182;1029127,276553;966651,276553;934384,313182;896624,276553;845820,313182;843760,276553;781285,276553;749704,313182;711944,276553;660454,313182;659081,276553;596605,276553;564338,313182;527264,276553;475774,313182;474401,276553;411925,276553;379658,313182;341898,276553;291094,313182;289034,276553;226559,276553;194978,313182;157218,276553;105728,313182;104354,276553;41879,276553;9612,313182" o:connectangles="0,0,0,0,0,0,0,0,0,0,0,0,0,0,0,0,0,0,0,0,0,0,0,0,0,0,0,0,0,0,0,0,0,0,0,0,0,0,0,0,0,0,0,0,0,0,0,0,0,0,0,0,0,0,0,0,0"/>
              <w10:wrap type="topAndBottom" anchorx="page"/>
            </v:shape>
          </w:pict>
        </mc:Fallback>
      </mc:AlternateContent>
    </w:r>
    <w:r w:rsidRPr="00C86C2D">
      <w:rPr>
        <w:b/>
        <w:noProof/>
        <w:color w:val="000000" w:themeColor="text1"/>
        <w:sz w:val="44"/>
        <w:lang w:bidi="ar-SA"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44FF8E64" wp14:editId="1B067649">
              <wp:simplePos x="0" y="0"/>
              <wp:positionH relativeFrom="page">
                <wp:posOffset>387654</wp:posOffset>
              </wp:positionH>
              <wp:positionV relativeFrom="paragraph">
                <wp:posOffset>431165</wp:posOffset>
              </wp:positionV>
              <wp:extent cx="1057275" cy="86995"/>
              <wp:effectExtent l="0" t="0" r="9525" b="8255"/>
              <wp:wrapTopAndBottom/>
              <wp:docPr id="28" name="AutoSha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V="1">
                        <a:off x="0" y="0"/>
                        <a:ext cx="1057275" cy="86995"/>
                      </a:xfrm>
                      <a:custGeom>
                        <a:avLst/>
                        <a:gdLst>
                          <a:gd name="T0" fmla="+- 0 753 711"/>
                          <a:gd name="T1" fmla="*/ T0 w 1540"/>
                          <a:gd name="T2" fmla="+- 0 247 247"/>
                          <a:gd name="T3" fmla="*/ 247 h 95"/>
                          <a:gd name="T4" fmla="+- 0 827 711"/>
                          <a:gd name="T5" fmla="*/ T4 w 1540"/>
                          <a:gd name="T6" fmla="+- 0 288 247"/>
                          <a:gd name="T7" fmla="*/ 288 h 95"/>
                          <a:gd name="T8" fmla="+- 0 882 711"/>
                          <a:gd name="T9" fmla="*/ T8 w 1540"/>
                          <a:gd name="T10" fmla="+- 0 247 247"/>
                          <a:gd name="T11" fmla="*/ 247 h 95"/>
                          <a:gd name="T12" fmla="+- 0 929 711"/>
                          <a:gd name="T13" fmla="*/ T12 w 1540"/>
                          <a:gd name="T14" fmla="+- 0 288 247"/>
                          <a:gd name="T15" fmla="*/ 288 h 95"/>
                          <a:gd name="T16" fmla="+- 0 959 711"/>
                          <a:gd name="T17" fmla="*/ T16 w 1540"/>
                          <a:gd name="T18" fmla="+- 0 247 247"/>
                          <a:gd name="T19" fmla="*/ 247 h 95"/>
                          <a:gd name="T20" fmla="+- 0 1022 711"/>
                          <a:gd name="T21" fmla="*/ T20 w 1540"/>
                          <a:gd name="T22" fmla="+- 0 247 247"/>
                          <a:gd name="T23" fmla="*/ 247 h 95"/>
                          <a:gd name="T24" fmla="+- 0 1097 711"/>
                          <a:gd name="T25" fmla="*/ T24 w 1540"/>
                          <a:gd name="T26" fmla="+- 0 288 247"/>
                          <a:gd name="T27" fmla="*/ 288 h 95"/>
                          <a:gd name="T28" fmla="+- 0 1151 711"/>
                          <a:gd name="T29" fmla="*/ T28 w 1540"/>
                          <a:gd name="T30" fmla="+- 0 247 247"/>
                          <a:gd name="T31" fmla="*/ 247 h 95"/>
                          <a:gd name="T32" fmla="+- 0 1198 711"/>
                          <a:gd name="T33" fmla="*/ T32 w 1540"/>
                          <a:gd name="T34" fmla="+- 0 288 247"/>
                          <a:gd name="T35" fmla="*/ 288 h 95"/>
                          <a:gd name="T36" fmla="+- 0 1228 711"/>
                          <a:gd name="T37" fmla="*/ T36 w 1540"/>
                          <a:gd name="T38" fmla="+- 0 247 247"/>
                          <a:gd name="T39" fmla="*/ 247 h 95"/>
                          <a:gd name="T40" fmla="+- 0 1291 711"/>
                          <a:gd name="T41" fmla="*/ T40 w 1540"/>
                          <a:gd name="T42" fmla="+- 0 247 247"/>
                          <a:gd name="T43" fmla="*/ 247 h 95"/>
                          <a:gd name="T44" fmla="+- 0 1366 711"/>
                          <a:gd name="T45" fmla="*/ T44 w 1540"/>
                          <a:gd name="T46" fmla="+- 0 288 247"/>
                          <a:gd name="T47" fmla="*/ 288 h 95"/>
                          <a:gd name="T48" fmla="+- 0 1421 711"/>
                          <a:gd name="T49" fmla="*/ T48 w 1540"/>
                          <a:gd name="T50" fmla="+- 0 247 247"/>
                          <a:gd name="T51" fmla="*/ 247 h 95"/>
                          <a:gd name="T52" fmla="+- 0 1468 711"/>
                          <a:gd name="T53" fmla="*/ T52 w 1540"/>
                          <a:gd name="T54" fmla="+- 0 288 247"/>
                          <a:gd name="T55" fmla="*/ 288 h 95"/>
                          <a:gd name="T56" fmla="+- 0 1498 711"/>
                          <a:gd name="T57" fmla="*/ T56 w 1540"/>
                          <a:gd name="T58" fmla="+- 0 247 247"/>
                          <a:gd name="T59" fmla="*/ 247 h 95"/>
                          <a:gd name="T60" fmla="+- 0 1561 711"/>
                          <a:gd name="T61" fmla="*/ T60 w 1540"/>
                          <a:gd name="T62" fmla="+- 0 247 247"/>
                          <a:gd name="T63" fmla="*/ 247 h 95"/>
                          <a:gd name="T64" fmla="+- 0 1636 711"/>
                          <a:gd name="T65" fmla="*/ T64 w 1540"/>
                          <a:gd name="T66" fmla="+- 0 288 247"/>
                          <a:gd name="T67" fmla="*/ 288 h 95"/>
                          <a:gd name="T68" fmla="+- 0 1690 711"/>
                          <a:gd name="T69" fmla="*/ T68 w 1540"/>
                          <a:gd name="T70" fmla="+- 0 247 247"/>
                          <a:gd name="T71" fmla="*/ 247 h 95"/>
                          <a:gd name="T72" fmla="+- 0 1737 711"/>
                          <a:gd name="T73" fmla="*/ T72 w 1540"/>
                          <a:gd name="T74" fmla="+- 0 288 247"/>
                          <a:gd name="T75" fmla="*/ 288 h 95"/>
                          <a:gd name="T76" fmla="+- 0 1767 711"/>
                          <a:gd name="T77" fmla="*/ T76 w 1540"/>
                          <a:gd name="T78" fmla="+- 0 247 247"/>
                          <a:gd name="T79" fmla="*/ 247 h 95"/>
                          <a:gd name="T80" fmla="+- 0 1830 711"/>
                          <a:gd name="T81" fmla="*/ T80 w 1540"/>
                          <a:gd name="T82" fmla="+- 0 247 247"/>
                          <a:gd name="T83" fmla="*/ 247 h 95"/>
                          <a:gd name="T84" fmla="+- 0 1905 711"/>
                          <a:gd name="T85" fmla="*/ T84 w 1540"/>
                          <a:gd name="T86" fmla="+- 0 288 247"/>
                          <a:gd name="T87" fmla="*/ 288 h 95"/>
                          <a:gd name="T88" fmla="+- 0 1959 711"/>
                          <a:gd name="T89" fmla="*/ T88 w 1540"/>
                          <a:gd name="T90" fmla="+- 0 247 247"/>
                          <a:gd name="T91" fmla="*/ 247 h 95"/>
                          <a:gd name="T92" fmla="+- 0 2006 711"/>
                          <a:gd name="T93" fmla="*/ T92 w 1540"/>
                          <a:gd name="T94" fmla="+- 0 288 247"/>
                          <a:gd name="T95" fmla="*/ 288 h 95"/>
                          <a:gd name="T96" fmla="+- 0 2036 711"/>
                          <a:gd name="T97" fmla="*/ T96 w 1540"/>
                          <a:gd name="T98" fmla="+- 0 247 247"/>
                          <a:gd name="T99" fmla="*/ 247 h 95"/>
                          <a:gd name="T100" fmla="+- 0 2099 711"/>
                          <a:gd name="T101" fmla="*/ T100 w 1540"/>
                          <a:gd name="T102" fmla="+- 0 247 247"/>
                          <a:gd name="T103" fmla="*/ 247 h 95"/>
                          <a:gd name="T104" fmla="+- 0 2174 711"/>
                          <a:gd name="T105" fmla="*/ T104 w 1540"/>
                          <a:gd name="T106" fmla="+- 0 288 247"/>
                          <a:gd name="T107" fmla="*/ 288 h 95"/>
                          <a:gd name="T108" fmla="+- 0 2229 711"/>
                          <a:gd name="T109" fmla="*/ T108 w 1540"/>
                          <a:gd name="T110" fmla="+- 0 247 247"/>
                          <a:gd name="T111" fmla="*/ 247 h 95"/>
                          <a:gd name="T112" fmla="+- 0 2215 711"/>
                          <a:gd name="T113" fmla="*/ T112 w 1540"/>
                          <a:gd name="T114" fmla="+- 0 342 247"/>
                          <a:gd name="T115" fmla="*/ 342 h 95"/>
                          <a:gd name="T116" fmla="+- 0 2210 711"/>
                          <a:gd name="T117" fmla="*/ T116 w 1540"/>
                          <a:gd name="T118" fmla="+- 0 302 247"/>
                          <a:gd name="T119" fmla="*/ 302 h 95"/>
                          <a:gd name="T120" fmla="+- 0 2119 711"/>
                          <a:gd name="T121" fmla="*/ T120 w 1540"/>
                          <a:gd name="T122" fmla="+- 0 302 247"/>
                          <a:gd name="T123" fmla="*/ 302 h 95"/>
                          <a:gd name="T124" fmla="+- 0 2072 711"/>
                          <a:gd name="T125" fmla="*/ T124 w 1540"/>
                          <a:gd name="T126" fmla="+- 0 342 247"/>
                          <a:gd name="T127" fmla="*/ 342 h 95"/>
                          <a:gd name="T128" fmla="+- 0 2017 711"/>
                          <a:gd name="T129" fmla="*/ T128 w 1540"/>
                          <a:gd name="T130" fmla="+- 0 302 247"/>
                          <a:gd name="T131" fmla="*/ 302 h 95"/>
                          <a:gd name="T132" fmla="+- 0 1943 711"/>
                          <a:gd name="T133" fmla="*/ T132 w 1540"/>
                          <a:gd name="T134" fmla="+- 0 342 247"/>
                          <a:gd name="T135" fmla="*/ 342 h 95"/>
                          <a:gd name="T136" fmla="+- 0 1940 711"/>
                          <a:gd name="T137" fmla="*/ T136 w 1540"/>
                          <a:gd name="T138" fmla="+- 0 302 247"/>
                          <a:gd name="T139" fmla="*/ 302 h 95"/>
                          <a:gd name="T140" fmla="+- 0 1849 711"/>
                          <a:gd name="T141" fmla="*/ T140 w 1540"/>
                          <a:gd name="T142" fmla="+- 0 302 247"/>
                          <a:gd name="T143" fmla="*/ 302 h 95"/>
                          <a:gd name="T144" fmla="+- 0 1803 711"/>
                          <a:gd name="T145" fmla="*/ T144 w 1540"/>
                          <a:gd name="T146" fmla="+- 0 342 247"/>
                          <a:gd name="T147" fmla="*/ 342 h 95"/>
                          <a:gd name="T148" fmla="+- 0 1748 711"/>
                          <a:gd name="T149" fmla="*/ T148 w 1540"/>
                          <a:gd name="T150" fmla="+- 0 302 247"/>
                          <a:gd name="T151" fmla="*/ 302 h 95"/>
                          <a:gd name="T152" fmla="+- 0 1673 711"/>
                          <a:gd name="T153" fmla="*/ T152 w 1540"/>
                          <a:gd name="T154" fmla="+- 0 342 247"/>
                          <a:gd name="T155" fmla="*/ 342 h 95"/>
                          <a:gd name="T156" fmla="+- 0 1671 711"/>
                          <a:gd name="T157" fmla="*/ T156 w 1540"/>
                          <a:gd name="T158" fmla="+- 0 302 247"/>
                          <a:gd name="T159" fmla="*/ 302 h 95"/>
                          <a:gd name="T160" fmla="+- 0 1580 711"/>
                          <a:gd name="T161" fmla="*/ T160 w 1540"/>
                          <a:gd name="T162" fmla="+- 0 302 247"/>
                          <a:gd name="T163" fmla="*/ 302 h 95"/>
                          <a:gd name="T164" fmla="+- 0 1533 711"/>
                          <a:gd name="T165" fmla="*/ T164 w 1540"/>
                          <a:gd name="T166" fmla="+- 0 342 247"/>
                          <a:gd name="T167" fmla="*/ 342 h 95"/>
                          <a:gd name="T168" fmla="+- 0 1479 711"/>
                          <a:gd name="T169" fmla="*/ T168 w 1540"/>
                          <a:gd name="T170" fmla="+- 0 302 247"/>
                          <a:gd name="T171" fmla="*/ 302 h 95"/>
                          <a:gd name="T172" fmla="+- 0 1404 711"/>
                          <a:gd name="T173" fmla="*/ T172 w 1540"/>
                          <a:gd name="T174" fmla="+- 0 342 247"/>
                          <a:gd name="T175" fmla="*/ 342 h 95"/>
                          <a:gd name="T176" fmla="+- 0 1402 711"/>
                          <a:gd name="T177" fmla="*/ T176 w 1540"/>
                          <a:gd name="T178" fmla="+- 0 302 247"/>
                          <a:gd name="T179" fmla="*/ 302 h 95"/>
                          <a:gd name="T180" fmla="+- 0 1311 711"/>
                          <a:gd name="T181" fmla="*/ T180 w 1540"/>
                          <a:gd name="T182" fmla="+- 0 302 247"/>
                          <a:gd name="T183" fmla="*/ 302 h 95"/>
                          <a:gd name="T184" fmla="+- 0 1264 711"/>
                          <a:gd name="T185" fmla="*/ T184 w 1540"/>
                          <a:gd name="T186" fmla="+- 0 342 247"/>
                          <a:gd name="T187" fmla="*/ 342 h 95"/>
                          <a:gd name="T188" fmla="+- 0 1209 711"/>
                          <a:gd name="T189" fmla="*/ T188 w 1540"/>
                          <a:gd name="T190" fmla="+- 0 302 247"/>
                          <a:gd name="T191" fmla="*/ 302 h 95"/>
                          <a:gd name="T192" fmla="+- 0 1135 711"/>
                          <a:gd name="T193" fmla="*/ T192 w 1540"/>
                          <a:gd name="T194" fmla="+- 0 342 247"/>
                          <a:gd name="T195" fmla="*/ 342 h 95"/>
                          <a:gd name="T196" fmla="+- 0 1132 711"/>
                          <a:gd name="T197" fmla="*/ T196 w 1540"/>
                          <a:gd name="T198" fmla="+- 0 302 247"/>
                          <a:gd name="T199" fmla="*/ 302 h 95"/>
                          <a:gd name="T200" fmla="+- 0 1041 711"/>
                          <a:gd name="T201" fmla="*/ T200 w 1540"/>
                          <a:gd name="T202" fmla="+- 0 302 247"/>
                          <a:gd name="T203" fmla="*/ 302 h 95"/>
                          <a:gd name="T204" fmla="+- 0 995 711"/>
                          <a:gd name="T205" fmla="*/ T204 w 1540"/>
                          <a:gd name="T206" fmla="+- 0 342 247"/>
                          <a:gd name="T207" fmla="*/ 342 h 95"/>
                          <a:gd name="T208" fmla="+- 0 940 711"/>
                          <a:gd name="T209" fmla="*/ T208 w 1540"/>
                          <a:gd name="T210" fmla="+- 0 302 247"/>
                          <a:gd name="T211" fmla="*/ 302 h 95"/>
                          <a:gd name="T212" fmla="+- 0 865 711"/>
                          <a:gd name="T213" fmla="*/ T212 w 1540"/>
                          <a:gd name="T214" fmla="+- 0 342 247"/>
                          <a:gd name="T215" fmla="*/ 342 h 95"/>
                          <a:gd name="T216" fmla="+- 0 863 711"/>
                          <a:gd name="T217" fmla="*/ T216 w 1540"/>
                          <a:gd name="T218" fmla="+- 0 302 247"/>
                          <a:gd name="T219" fmla="*/ 302 h 95"/>
                          <a:gd name="T220" fmla="+- 0 772 711"/>
                          <a:gd name="T221" fmla="*/ T220 w 1540"/>
                          <a:gd name="T222" fmla="+- 0 302 247"/>
                          <a:gd name="T223" fmla="*/ 302 h 95"/>
                          <a:gd name="T224" fmla="+- 0 725 711"/>
                          <a:gd name="T225" fmla="*/ T224 w 1540"/>
                          <a:gd name="T226" fmla="+- 0 342 247"/>
                          <a:gd name="T227" fmla="*/ 342 h 9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</a:cxnLst>
                        <a:rect l="0" t="0" r="r" b="b"/>
                        <a:pathLst>
                          <a:path w="1540" h="95">
                            <a:moveTo>
                              <a:pt x="17" y="0"/>
                            </a:moveTo>
                            <a:lnTo>
                              <a:pt x="3" y="0"/>
                            </a:lnTo>
                            <a:lnTo>
                              <a:pt x="26" y="41"/>
                            </a:lnTo>
                            <a:lnTo>
                              <a:pt x="40" y="41"/>
                            </a:lnTo>
                            <a:lnTo>
                              <a:pt x="17" y="0"/>
                            </a:lnTo>
                            <a:close/>
                            <a:moveTo>
                              <a:pt x="56" y="0"/>
                            </a:moveTo>
                            <a:lnTo>
                              <a:pt x="42" y="0"/>
                            </a:lnTo>
                            <a:lnTo>
                              <a:pt x="64" y="41"/>
                            </a:lnTo>
                            <a:lnTo>
                              <a:pt x="78" y="41"/>
                            </a:lnTo>
                            <a:lnTo>
                              <a:pt x="56" y="0"/>
                            </a:lnTo>
                            <a:close/>
                            <a:moveTo>
                              <a:pt x="94" y="0"/>
                            </a:moveTo>
                            <a:lnTo>
                              <a:pt x="80" y="0"/>
                            </a:lnTo>
                            <a:lnTo>
                              <a:pt x="103" y="41"/>
                            </a:lnTo>
                            <a:lnTo>
                              <a:pt x="116" y="41"/>
                            </a:lnTo>
                            <a:lnTo>
                              <a:pt x="94" y="0"/>
                            </a:lnTo>
                            <a:close/>
                            <a:moveTo>
                              <a:pt x="133" y="0"/>
                            </a:moveTo>
                            <a:lnTo>
                              <a:pt x="119" y="0"/>
                            </a:lnTo>
                            <a:lnTo>
                              <a:pt x="141" y="41"/>
                            </a:lnTo>
                            <a:lnTo>
                              <a:pt x="155" y="41"/>
                            </a:lnTo>
                            <a:lnTo>
                              <a:pt x="133" y="0"/>
                            </a:lnTo>
                            <a:close/>
                            <a:moveTo>
                              <a:pt x="171" y="0"/>
                            </a:moveTo>
                            <a:lnTo>
                              <a:pt x="157" y="0"/>
                            </a:lnTo>
                            <a:lnTo>
                              <a:pt x="179" y="41"/>
                            </a:lnTo>
                            <a:lnTo>
                              <a:pt x="193" y="41"/>
                            </a:lnTo>
                            <a:lnTo>
                              <a:pt x="171" y="0"/>
                            </a:lnTo>
                            <a:close/>
                            <a:moveTo>
                              <a:pt x="210" y="0"/>
                            </a:moveTo>
                            <a:lnTo>
                              <a:pt x="196" y="0"/>
                            </a:lnTo>
                            <a:lnTo>
                              <a:pt x="218" y="41"/>
                            </a:lnTo>
                            <a:lnTo>
                              <a:pt x="232" y="41"/>
                            </a:lnTo>
                            <a:lnTo>
                              <a:pt x="210" y="0"/>
                            </a:lnTo>
                            <a:close/>
                            <a:moveTo>
                              <a:pt x="248" y="0"/>
                            </a:moveTo>
                            <a:lnTo>
                              <a:pt x="234" y="0"/>
                            </a:lnTo>
                            <a:lnTo>
                              <a:pt x="256" y="41"/>
                            </a:lnTo>
                            <a:lnTo>
                              <a:pt x="270" y="41"/>
                            </a:lnTo>
                            <a:lnTo>
                              <a:pt x="248" y="0"/>
                            </a:lnTo>
                            <a:close/>
                            <a:moveTo>
                              <a:pt x="287" y="0"/>
                            </a:moveTo>
                            <a:lnTo>
                              <a:pt x="273" y="0"/>
                            </a:lnTo>
                            <a:lnTo>
                              <a:pt x="295" y="41"/>
                            </a:lnTo>
                            <a:lnTo>
                              <a:pt x="309" y="41"/>
                            </a:lnTo>
                            <a:lnTo>
                              <a:pt x="287" y="0"/>
                            </a:lnTo>
                            <a:close/>
                            <a:moveTo>
                              <a:pt x="325" y="0"/>
                            </a:moveTo>
                            <a:lnTo>
                              <a:pt x="311" y="0"/>
                            </a:lnTo>
                            <a:lnTo>
                              <a:pt x="333" y="41"/>
                            </a:lnTo>
                            <a:lnTo>
                              <a:pt x="347" y="41"/>
                            </a:lnTo>
                            <a:lnTo>
                              <a:pt x="325" y="0"/>
                            </a:lnTo>
                            <a:close/>
                            <a:moveTo>
                              <a:pt x="364" y="0"/>
                            </a:moveTo>
                            <a:lnTo>
                              <a:pt x="350" y="0"/>
                            </a:lnTo>
                            <a:lnTo>
                              <a:pt x="372" y="41"/>
                            </a:lnTo>
                            <a:lnTo>
                              <a:pt x="386" y="41"/>
                            </a:lnTo>
                            <a:lnTo>
                              <a:pt x="364" y="0"/>
                            </a:lnTo>
                            <a:close/>
                            <a:moveTo>
                              <a:pt x="402" y="0"/>
                            </a:moveTo>
                            <a:lnTo>
                              <a:pt x="388" y="0"/>
                            </a:lnTo>
                            <a:lnTo>
                              <a:pt x="410" y="41"/>
                            </a:lnTo>
                            <a:lnTo>
                              <a:pt x="424" y="41"/>
                            </a:lnTo>
                            <a:lnTo>
                              <a:pt x="402" y="0"/>
                            </a:lnTo>
                            <a:close/>
                            <a:moveTo>
                              <a:pt x="440" y="0"/>
                            </a:moveTo>
                            <a:lnTo>
                              <a:pt x="427" y="0"/>
                            </a:lnTo>
                            <a:lnTo>
                              <a:pt x="449" y="41"/>
                            </a:lnTo>
                            <a:lnTo>
                              <a:pt x="463" y="41"/>
                            </a:lnTo>
                            <a:lnTo>
                              <a:pt x="440" y="0"/>
                            </a:lnTo>
                            <a:close/>
                            <a:moveTo>
                              <a:pt x="479" y="0"/>
                            </a:moveTo>
                            <a:lnTo>
                              <a:pt x="465" y="0"/>
                            </a:lnTo>
                            <a:lnTo>
                              <a:pt x="487" y="41"/>
                            </a:lnTo>
                            <a:lnTo>
                              <a:pt x="501" y="41"/>
                            </a:lnTo>
                            <a:lnTo>
                              <a:pt x="479" y="0"/>
                            </a:lnTo>
                            <a:close/>
                            <a:moveTo>
                              <a:pt x="517" y="0"/>
                            </a:moveTo>
                            <a:lnTo>
                              <a:pt x="503" y="0"/>
                            </a:lnTo>
                            <a:lnTo>
                              <a:pt x="526" y="41"/>
                            </a:lnTo>
                            <a:lnTo>
                              <a:pt x="540" y="41"/>
                            </a:lnTo>
                            <a:lnTo>
                              <a:pt x="517" y="0"/>
                            </a:lnTo>
                            <a:close/>
                            <a:moveTo>
                              <a:pt x="556" y="0"/>
                            </a:moveTo>
                            <a:lnTo>
                              <a:pt x="542" y="0"/>
                            </a:lnTo>
                            <a:lnTo>
                              <a:pt x="564" y="41"/>
                            </a:lnTo>
                            <a:lnTo>
                              <a:pt x="578" y="41"/>
                            </a:lnTo>
                            <a:lnTo>
                              <a:pt x="556" y="0"/>
                            </a:lnTo>
                            <a:close/>
                            <a:moveTo>
                              <a:pt x="594" y="0"/>
                            </a:moveTo>
                            <a:lnTo>
                              <a:pt x="580" y="0"/>
                            </a:lnTo>
                            <a:lnTo>
                              <a:pt x="603" y="41"/>
                            </a:lnTo>
                            <a:lnTo>
                              <a:pt x="617" y="41"/>
                            </a:lnTo>
                            <a:lnTo>
                              <a:pt x="594" y="0"/>
                            </a:lnTo>
                            <a:close/>
                            <a:moveTo>
                              <a:pt x="633" y="0"/>
                            </a:moveTo>
                            <a:lnTo>
                              <a:pt x="619" y="0"/>
                            </a:lnTo>
                            <a:lnTo>
                              <a:pt x="641" y="41"/>
                            </a:lnTo>
                            <a:lnTo>
                              <a:pt x="655" y="41"/>
                            </a:lnTo>
                            <a:lnTo>
                              <a:pt x="633" y="0"/>
                            </a:lnTo>
                            <a:close/>
                            <a:moveTo>
                              <a:pt x="671" y="0"/>
                            </a:moveTo>
                            <a:lnTo>
                              <a:pt x="657" y="0"/>
                            </a:lnTo>
                            <a:lnTo>
                              <a:pt x="680" y="41"/>
                            </a:lnTo>
                            <a:lnTo>
                              <a:pt x="694" y="41"/>
                            </a:lnTo>
                            <a:lnTo>
                              <a:pt x="671" y="0"/>
                            </a:lnTo>
                            <a:close/>
                            <a:moveTo>
                              <a:pt x="710" y="0"/>
                            </a:moveTo>
                            <a:lnTo>
                              <a:pt x="696" y="0"/>
                            </a:lnTo>
                            <a:lnTo>
                              <a:pt x="718" y="41"/>
                            </a:lnTo>
                            <a:lnTo>
                              <a:pt x="732" y="41"/>
                            </a:lnTo>
                            <a:lnTo>
                              <a:pt x="710" y="0"/>
                            </a:lnTo>
                            <a:close/>
                            <a:moveTo>
                              <a:pt x="748" y="0"/>
                            </a:moveTo>
                            <a:lnTo>
                              <a:pt x="734" y="0"/>
                            </a:lnTo>
                            <a:lnTo>
                              <a:pt x="757" y="41"/>
                            </a:lnTo>
                            <a:lnTo>
                              <a:pt x="771" y="41"/>
                            </a:lnTo>
                            <a:lnTo>
                              <a:pt x="748" y="0"/>
                            </a:lnTo>
                            <a:close/>
                            <a:moveTo>
                              <a:pt x="787" y="0"/>
                            </a:moveTo>
                            <a:lnTo>
                              <a:pt x="773" y="0"/>
                            </a:lnTo>
                            <a:lnTo>
                              <a:pt x="795" y="41"/>
                            </a:lnTo>
                            <a:lnTo>
                              <a:pt x="809" y="41"/>
                            </a:lnTo>
                            <a:lnTo>
                              <a:pt x="787" y="0"/>
                            </a:lnTo>
                            <a:close/>
                            <a:moveTo>
                              <a:pt x="825" y="0"/>
                            </a:moveTo>
                            <a:lnTo>
                              <a:pt x="811" y="0"/>
                            </a:lnTo>
                            <a:lnTo>
                              <a:pt x="834" y="41"/>
                            </a:lnTo>
                            <a:lnTo>
                              <a:pt x="848" y="41"/>
                            </a:lnTo>
                            <a:lnTo>
                              <a:pt x="825" y="0"/>
                            </a:lnTo>
                            <a:close/>
                            <a:moveTo>
                              <a:pt x="864" y="0"/>
                            </a:moveTo>
                            <a:lnTo>
                              <a:pt x="850" y="0"/>
                            </a:lnTo>
                            <a:lnTo>
                              <a:pt x="872" y="41"/>
                            </a:lnTo>
                            <a:lnTo>
                              <a:pt x="886" y="41"/>
                            </a:lnTo>
                            <a:lnTo>
                              <a:pt x="864" y="0"/>
                            </a:lnTo>
                            <a:close/>
                            <a:moveTo>
                              <a:pt x="902" y="0"/>
                            </a:moveTo>
                            <a:lnTo>
                              <a:pt x="888" y="0"/>
                            </a:lnTo>
                            <a:lnTo>
                              <a:pt x="911" y="41"/>
                            </a:lnTo>
                            <a:lnTo>
                              <a:pt x="925" y="41"/>
                            </a:lnTo>
                            <a:lnTo>
                              <a:pt x="902" y="0"/>
                            </a:lnTo>
                            <a:close/>
                            <a:moveTo>
                              <a:pt x="941" y="0"/>
                            </a:moveTo>
                            <a:lnTo>
                              <a:pt x="927" y="0"/>
                            </a:lnTo>
                            <a:lnTo>
                              <a:pt x="949" y="41"/>
                            </a:lnTo>
                            <a:lnTo>
                              <a:pt x="963" y="41"/>
                            </a:lnTo>
                            <a:lnTo>
                              <a:pt x="941" y="0"/>
                            </a:lnTo>
                            <a:close/>
                            <a:moveTo>
                              <a:pt x="979" y="0"/>
                            </a:moveTo>
                            <a:lnTo>
                              <a:pt x="965" y="0"/>
                            </a:lnTo>
                            <a:lnTo>
                              <a:pt x="988" y="41"/>
                            </a:lnTo>
                            <a:lnTo>
                              <a:pt x="1001" y="41"/>
                            </a:lnTo>
                            <a:lnTo>
                              <a:pt x="979" y="0"/>
                            </a:lnTo>
                            <a:close/>
                            <a:moveTo>
                              <a:pt x="1018" y="0"/>
                            </a:moveTo>
                            <a:lnTo>
                              <a:pt x="1004" y="0"/>
                            </a:lnTo>
                            <a:lnTo>
                              <a:pt x="1026" y="41"/>
                            </a:lnTo>
                            <a:lnTo>
                              <a:pt x="1040" y="41"/>
                            </a:lnTo>
                            <a:lnTo>
                              <a:pt x="1018" y="0"/>
                            </a:lnTo>
                            <a:close/>
                            <a:moveTo>
                              <a:pt x="1056" y="0"/>
                            </a:moveTo>
                            <a:lnTo>
                              <a:pt x="1042" y="0"/>
                            </a:lnTo>
                            <a:lnTo>
                              <a:pt x="1064" y="41"/>
                            </a:lnTo>
                            <a:lnTo>
                              <a:pt x="1078" y="41"/>
                            </a:lnTo>
                            <a:lnTo>
                              <a:pt x="1056" y="0"/>
                            </a:lnTo>
                            <a:close/>
                            <a:moveTo>
                              <a:pt x="1095" y="0"/>
                            </a:moveTo>
                            <a:lnTo>
                              <a:pt x="1081" y="0"/>
                            </a:lnTo>
                            <a:lnTo>
                              <a:pt x="1103" y="41"/>
                            </a:lnTo>
                            <a:lnTo>
                              <a:pt x="1117" y="41"/>
                            </a:lnTo>
                            <a:lnTo>
                              <a:pt x="1095" y="0"/>
                            </a:lnTo>
                            <a:close/>
                            <a:moveTo>
                              <a:pt x="1133" y="0"/>
                            </a:moveTo>
                            <a:lnTo>
                              <a:pt x="1119" y="0"/>
                            </a:lnTo>
                            <a:lnTo>
                              <a:pt x="1141" y="41"/>
                            </a:lnTo>
                            <a:lnTo>
                              <a:pt x="1155" y="41"/>
                            </a:lnTo>
                            <a:lnTo>
                              <a:pt x="1133" y="0"/>
                            </a:lnTo>
                            <a:close/>
                            <a:moveTo>
                              <a:pt x="1172" y="0"/>
                            </a:moveTo>
                            <a:lnTo>
                              <a:pt x="1158" y="0"/>
                            </a:lnTo>
                            <a:lnTo>
                              <a:pt x="1180" y="41"/>
                            </a:lnTo>
                            <a:lnTo>
                              <a:pt x="1194" y="41"/>
                            </a:lnTo>
                            <a:lnTo>
                              <a:pt x="1172" y="0"/>
                            </a:lnTo>
                            <a:close/>
                            <a:moveTo>
                              <a:pt x="1210" y="0"/>
                            </a:moveTo>
                            <a:lnTo>
                              <a:pt x="1196" y="0"/>
                            </a:lnTo>
                            <a:lnTo>
                              <a:pt x="1218" y="41"/>
                            </a:lnTo>
                            <a:lnTo>
                              <a:pt x="1232" y="41"/>
                            </a:lnTo>
                            <a:lnTo>
                              <a:pt x="1210" y="0"/>
                            </a:lnTo>
                            <a:close/>
                            <a:moveTo>
                              <a:pt x="1248" y="0"/>
                            </a:moveTo>
                            <a:lnTo>
                              <a:pt x="1235" y="0"/>
                            </a:lnTo>
                            <a:lnTo>
                              <a:pt x="1257" y="41"/>
                            </a:lnTo>
                            <a:lnTo>
                              <a:pt x="1271" y="41"/>
                            </a:lnTo>
                            <a:lnTo>
                              <a:pt x="1248" y="0"/>
                            </a:lnTo>
                            <a:close/>
                            <a:moveTo>
                              <a:pt x="1287" y="0"/>
                            </a:moveTo>
                            <a:lnTo>
                              <a:pt x="1273" y="0"/>
                            </a:lnTo>
                            <a:lnTo>
                              <a:pt x="1295" y="41"/>
                            </a:lnTo>
                            <a:lnTo>
                              <a:pt x="1309" y="41"/>
                            </a:lnTo>
                            <a:lnTo>
                              <a:pt x="1287" y="0"/>
                            </a:lnTo>
                            <a:close/>
                            <a:moveTo>
                              <a:pt x="1325" y="0"/>
                            </a:moveTo>
                            <a:lnTo>
                              <a:pt x="1311" y="0"/>
                            </a:lnTo>
                            <a:lnTo>
                              <a:pt x="1334" y="41"/>
                            </a:lnTo>
                            <a:lnTo>
                              <a:pt x="1348" y="41"/>
                            </a:lnTo>
                            <a:lnTo>
                              <a:pt x="1325" y="0"/>
                            </a:lnTo>
                            <a:close/>
                            <a:moveTo>
                              <a:pt x="1364" y="0"/>
                            </a:moveTo>
                            <a:lnTo>
                              <a:pt x="1350" y="0"/>
                            </a:lnTo>
                            <a:lnTo>
                              <a:pt x="1372" y="41"/>
                            </a:lnTo>
                            <a:lnTo>
                              <a:pt x="1386" y="41"/>
                            </a:lnTo>
                            <a:lnTo>
                              <a:pt x="1364" y="0"/>
                            </a:lnTo>
                            <a:close/>
                            <a:moveTo>
                              <a:pt x="1402" y="0"/>
                            </a:moveTo>
                            <a:lnTo>
                              <a:pt x="1388" y="0"/>
                            </a:lnTo>
                            <a:lnTo>
                              <a:pt x="1411" y="41"/>
                            </a:lnTo>
                            <a:lnTo>
                              <a:pt x="1425" y="41"/>
                            </a:lnTo>
                            <a:lnTo>
                              <a:pt x="1402" y="0"/>
                            </a:lnTo>
                            <a:close/>
                            <a:moveTo>
                              <a:pt x="1441" y="0"/>
                            </a:moveTo>
                            <a:lnTo>
                              <a:pt x="1427" y="0"/>
                            </a:lnTo>
                            <a:lnTo>
                              <a:pt x="1449" y="41"/>
                            </a:lnTo>
                            <a:lnTo>
                              <a:pt x="1463" y="41"/>
                            </a:lnTo>
                            <a:lnTo>
                              <a:pt x="1441" y="0"/>
                            </a:lnTo>
                            <a:close/>
                            <a:moveTo>
                              <a:pt x="1479" y="0"/>
                            </a:moveTo>
                            <a:lnTo>
                              <a:pt x="1465" y="0"/>
                            </a:lnTo>
                            <a:lnTo>
                              <a:pt x="1488" y="41"/>
                            </a:lnTo>
                            <a:lnTo>
                              <a:pt x="1502" y="41"/>
                            </a:lnTo>
                            <a:lnTo>
                              <a:pt x="1479" y="0"/>
                            </a:lnTo>
                            <a:close/>
                            <a:moveTo>
                              <a:pt x="1518" y="0"/>
                            </a:moveTo>
                            <a:lnTo>
                              <a:pt x="1504" y="0"/>
                            </a:lnTo>
                            <a:lnTo>
                              <a:pt x="1526" y="41"/>
                            </a:lnTo>
                            <a:lnTo>
                              <a:pt x="1540" y="41"/>
                            </a:lnTo>
                            <a:lnTo>
                              <a:pt x="1518" y="0"/>
                            </a:lnTo>
                            <a:close/>
                            <a:moveTo>
                              <a:pt x="1540" y="55"/>
                            </a:moveTo>
                            <a:lnTo>
                              <a:pt x="1526" y="55"/>
                            </a:lnTo>
                            <a:lnTo>
                              <a:pt x="1504" y="95"/>
                            </a:lnTo>
                            <a:lnTo>
                              <a:pt x="1518" y="95"/>
                            </a:lnTo>
                            <a:lnTo>
                              <a:pt x="1540" y="55"/>
                            </a:lnTo>
                            <a:close/>
                            <a:moveTo>
                              <a:pt x="1499" y="55"/>
                            </a:moveTo>
                            <a:lnTo>
                              <a:pt x="1485" y="55"/>
                            </a:lnTo>
                            <a:lnTo>
                              <a:pt x="1462" y="95"/>
                            </a:lnTo>
                            <a:lnTo>
                              <a:pt x="1476" y="95"/>
                            </a:lnTo>
                            <a:lnTo>
                              <a:pt x="1499" y="55"/>
                            </a:lnTo>
                            <a:close/>
                            <a:moveTo>
                              <a:pt x="1460" y="55"/>
                            </a:moveTo>
                            <a:lnTo>
                              <a:pt x="1446" y="55"/>
                            </a:lnTo>
                            <a:lnTo>
                              <a:pt x="1424" y="95"/>
                            </a:lnTo>
                            <a:lnTo>
                              <a:pt x="1438" y="95"/>
                            </a:lnTo>
                            <a:lnTo>
                              <a:pt x="1460" y="55"/>
                            </a:lnTo>
                            <a:close/>
                            <a:moveTo>
                              <a:pt x="1422" y="55"/>
                            </a:moveTo>
                            <a:lnTo>
                              <a:pt x="1408" y="55"/>
                            </a:lnTo>
                            <a:lnTo>
                              <a:pt x="1386" y="95"/>
                            </a:lnTo>
                            <a:lnTo>
                              <a:pt x="1399" y="95"/>
                            </a:lnTo>
                            <a:lnTo>
                              <a:pt x="1422" y="55"/>
                            </a:lnTo>
                            <a:close/>
                            <a:moveTo>
                              <a:pt x="1383" y="55"/>
                            </a:moveTo>
                            <a:lnTo>
                              <a:pt x="1369" y="55"/>
                            </a:lnTo>
                            <a:lnTo>
                              <a:pt x="1347" y="95"/>
                            </a:lnTo>
                            <a:lnTo>
                              <a:pt x="1361" y="95"/>
                            </a:lnTo>
                            <a:lnTo>
                              <a:pt x="1383" y="55"/>
                            </a:lnTo>
                            <a:close/>
                            <a:moveTo>
                              <a:pt x="1345" y="55"/>
                            </a:moveTo>
                            <a:lnTo>
                              <a:pt x="1331" y="55"/>
                            </a:lnTo>
                            <a:lnTo>
                              <a:pt x="1309" y="95"/>
                            </a:lnTo>
                            <a:lnTo>
                              <a:pt x="1322" y="95"/>
                            </a:lnTo>
                            <a:lnTo>
                              <a:pt x="1345" y="55"/>
                            </a:lnTo>
                            <a:close/>
                            <a:moveTo>
                              <a:pt x="1306" y="55"/>
                            </a:moveTo>
                            <a:lnTo>
                              <a:pt x="1292" y="55"/>
                            </a:lnTo>
                            <a:lnTo>
                              <a:pt x="1270" y="95"/>
                            </a:lnTo>
                            <a:lnTo>
                              <a:pt x="1284" y="95"/>
                            </a:lnTo>
                            <a:lnTo>
                              <a:pt x="1306" y="55"/>
                            </a:lnTo>
                            <a:close/>
                            <a:moveTo>
                              <a:pt x="1268" y="55"/>
                            </a:moveTo>
                            <a:lnTo>
                              <a:pt x="1254" y="55"/>
                            </a:lnTo>
                            <a:lnTo>
                              <a:pt x="1232" y="95"/>
                            </a:lnTo>
                            <a:lnTo>
                              <a:pt x="1246" y="95"/>
                            </a:lnTo>
                            <a:lnTo>
                              <a:pt x="1268" y="55"/>
                            </a:lnTo>
                            <a:close/>
                            <a:moveTo>
                              <a:pt x="1229" y="55"/>
                            </a:moveTo>
                            <a:lnTo>
                              <a:pt x="1215" y="55"/>
                            </a:lnTo>
                            <a:lnTo>
                              <a:pt x="1193" y="95"/>
                            </a:lnTo>
                            <a:lnTo>
                              <a:pt x="1207" y="95"/>
                            </a:lnTo>
                            <a:lnTo>
                              <a:pt x="1229" y="55"/>
                            </a:lnTo>
                            <a:close/>
                            <a:moveTo>
                              <a:pt x="1191" y="55"/>
                            </a:moveTo>
                            <a:lnTo>
                              <a:pt x="1177" y="55"/>
                            </a:lnTo>
                            <a:lnTo>
                              <a:pt x="1155" y="95"/>
                            </a:lnTo>
                            <a:lnTo>
                              <a:pt x="1169" y="95"/>
                            </a:lnTo>
                            <a:lnTo>
                              <a:pt x="1191" y="55"/>
                            </a:lnTo>
                            <a:close/>
                            <a:moveTo>
                              <a:pt x="1152" y="55"/>
                            </a:moveTo>
                            <a:lnTo>
                              <a:pt x="1138" y="55"/>
                            </a:lnTo>
                            <a:lnTo>
                              <a:pt x="1116" y="95"/>
                            </a:lnTo>
                            <a:lnTo>
                              <a:pt x="1130" y="95"/>
                            </a:lnTo>
                            <a:lnTo>
                              <a:pt x="1152" y="55"/>
                            </a:lnTo>
                            <a:close/>
                            <a:moveTo>
                              <a:pt x="1114" y="55"/>
                            </a:moveTo>
                            <a:lnTo>
                              <a:pt x="1100" y="55"/>
                            </a:lnTo>
                            <a:lnTo>
                              <a:pt x="1078" y="95"/>
                            </a:lnTo>
                            <a:lnTo>
                              <a:pt x="1092" y="95"/>
                            </a:lnTo>
                            <a:lnTo>
                              <a:pt x="1114" y="55"/>
                            </a:lnTo>
                            <a:close/>
                            <a:moveTo>
                              <a:pt x="1075" y="55"/>
                            </a:moveTo>
                            <a:lnTo>
                              <a:pt x="1062" y="55"/>
                            </a:lnTo>
                            <a:lnTo>
                              <a:pt x="1039" y="95"/>
                            </a:lnTo>
                            <a:lnTo>
                              <a:pt x="1053" y="95"/>
                            </a:lnTo>
                            <a:lnTo>
                              <a:pt x="1075" y="55"/>
                            </a:lnTo>
                            <a:close/>
                            <a:moveTo>
                              <a:pt x="1037" y="55"/>
                            </a:moveTo>
                            <a:lnTo>
                              <a:pt x="1023" y="55"/>
                            </a:lnTo>
                            <a:lnTo>
                              <a:pt x="1001" y="95"/>
                            </a:lnTo>
                            <a:lnTo>
                              <a:pt x="1015" y="95"/>
                            </a:lnTo>
                            <a:lnTo>
                              <a:pt x="1037" y="55"/>
                            </a:lnTo>
                            <a:close/>
                            <a:moveTo>
                              <a:pt x="999" y="55"/>
                            </a:moveTo>
                            <a:lnTo>
                              <a:pt x="985" y="55"/>
                            </a:lnTo>
                            <a:lnTo>
                              <a:pt x="962" y="95"/>
                            </a:lnTo>
                            <a:lnTo>
                              <a:pt x="976" y="95"/>
                            </a:lnTo>
                            <a:lnTo>
                              <a:pt x="999" y="55"/>
                            </a:lnTo>
                            <a:close/>
                            <a:moveTo>
                              <a:pt x="960" y="55"/>
                            </a:moveTo>
                            <a:lnTo>
                              <a:pt x="946" y="55"/>
                            </a:lnTo>
                            <a:lnTo>
                              <a:pt x="924" y="95"/>
                            </a:lnTo>
                            <a:lnTo>
                              <a:pt x="938" y="95"/>
                            </a:lnTo>
                            <a:lnTo>
                              <a:pt x="960" y="55"/>
                            </a:lnTo>
                            <a:close/>
                            <a:moveTo>
                              <a:pt x="922" y="55"/>
                            </a:moveTo>
                            <a:lnTo>
                              <a:pt x="908" y="55"/>
                            </a:lnTo>
                            <a:lnTo>
                              <a:pt x="885" y="95"/>
                            </a:lnTo>
                            <a:lnTo>
                              <a:pt x="899" y="95"/>
                            </a:lnTo>
                            <a:lnTo>
                              <a:pt x="922" y="55"/>
                            </a:lnTo>
                            <a:close/>
                            <a:moveTo>
                              <a:pt x="883" y="55"/>
                            </a:moveTo>
                            <a:lnTo>
                              <a:pt x="869" y="55"/>
                            </a:lnTo>
                            <a:lnTo>
                              <a:pt x="847" y="95"/>
                            </a:lnTo>
                            <a:lnTo>
                              <a:pt x="861" y="95"/>
                            </a:lnTo>
                            <a:lnTo>
                              <a:pt x="883" y="55"/>
                            </a:lnTo>
                            <a:close/>
                            <a:moveTo>
                              <a:pt x="845" y="55"/>
                            </a:moveTo>
                            <a:lnTo>
                              <a:pt x="831" y="55"/>
                            </a:lnTo>
                            <a:lnTo>
                              <a:pt x="808" y="95"/>
                            </a:lnTo>
                            <a:lnTo>
                              <a:pt x="822" y="95"/>
                            </a:lnTo>
                            <a:lnTo>
                              <a:pt x="845" y="55"/>
                            </a:lnTo>
                            <a:close/>
                            <a:moveTo>
                              <a:pt x="806" y="55"/>
                            </a:moveTo>
                            <a:lnTo>
                              <a:pt x="792" y="55"/>
                            </a:lnTo>
                            <a:lnTo>
                              <a:pt x="770" y="95"/>
                            </a:lnTo>
                            <a:lnTo>
                              <a:pt x="784" y="95"/>
                            </a:lnTo>
                            <a:lnTo>
                              <a:pt x="806" y="55"/>
                            </a:lnTo>
                            <a:close/>
                            <a:moveTo>
                              <a:pt x="768" y="55"/>
                            </a:moveTo>
                            <a:lnTo>
                              <a:pt x="754" y="55"/>
                            </a:lnTo>
                            <a:lnTo>
                              <a:pt x="731" y="95"/>
                            </a:lnTo>
                            <a:lnTo>
                              <a:pt x="745" y="95"/>
                            </a:lnTo>
                            <a:lnTo>
                              <a:pt x="768" y="55"/>
                            </a:lnTo>
                            <a:close/>
                            <a:moveTo>
                              <a:pt x="729" y="55"/>
                            </a:moveTo>
                            <a:lnTo>
                              <a:pt x="715" y="55"/>
                            </a:lnTo>
                            <a:lnTo>
                              <a:pt x="693" y="95"/>
                            </a:lnTo>
                            <a:lnTo>
                              <a:pt x="707" y="95"/>
                            </a:lnTo>
                            <a:lnTo>
                              <a:pt x="729" y="55"/>
                            </a:lnTo>
                            <a:close/>
                            <a:moveTo>
                              <a:pt x="691" y="55"/>
                            </a:moveTo>
                            <a:lnTo>
                              <a:pt x="677" y="55"/>
                            </a:lnTo>
                            <a:lnTo>
                              <a:pt x="654" y="95"/>
                            </a:lnTo>
                            <a:lnTo>
                              <a:pt x="668" y="95"/>
                            </a:lnTo>
                            <a:lnTo>
                              <a:pt x="691" y="55"/>
                            </a:lnTo>
                            <a:close/>
                            <a:moveTo>
                              <a:pt x="652" y="55"/>
                            </a:moveTo>
                            <a:lnTo>
                              <a:pt x="638" y="55"/>
                            </a:lnTo>
                            <a:lnTo>
                              <a:pt x="616" y="95"/>
                            </a:lnTo>
                            <a:lnTo>
                              <a:pt x="630" y="95"/>
                            </a:lnTo>
                            <a:lnTo>
                              <a:pt x="652" y="55"/>
                            </a:lnTo>
                            <a:close/>
                            <a:moveTo>
                              <a:pt x="614" y="55"/>
                            </a:moveTo>
                            <a:lnTo>
                              <a:pt x="600" y="55"/>
                            </a:lnTo>
                            <a:lnTo>
                              <a:pt x="577" y="95"/>
                            </a:lnTo>
                            <a:lnTo>
                              <a:pt x="591" y="95"/>
                            </a:lnTo>
                            <a:lnTo>
                              <a:pt x="614" y="55"/>
                            </a:lnTo>
                            <a:close/>
                            <a:moveTo>
                              <a:pt x="575" y="55"/>
                            </a:moveTo>
                            <a:lnTo>
                              <a:pt x="561" y="55"/>
                            </a:lnTo>
                            <a:lnTo>
                              <a:pt x="539" y="95"/>
                            </a:lnTo>
                            <a:lnTo>
                              <a:pt x="553" y="95"/>
                            </a:lnTo>
                            <a:lnTo>
                              <a:pt x="575" y="55"/>
                            </a:lnTo>
                            <a:close/>
                            <a:moveTo>
                              <a:pt x="537" y="55"/>
                            </a:moveTo>
                            <a:lnTo>
                              <a:pt x="523" y="55"/>
                            </a:lnTo>
                            <a:lnTo>
                              <a:pt x="501" y="95"/>
                            </a:lnTo>
                            <a:lnTo>
                              <a:pt x="514" y="95"/>
                            </a:lnTo>
                            <a:lnTo>
                              <a:pt x="537" y="55"/>
                            </a:lnTo>
                            <a:close/>
                            <a:moveTo>
                              <a:pt x="498" y="55"/>
                            </a:moveTo>
                            <a:lnTo>
                              <a:pt x="484" y="55"/>
                            </a:lnTo>
                            <a:lnTo>
                              <a:pt x="462" y="95"/>
                            </a:lnTo>
                            <a:lnTo>
                              <a:pt x="476" y="95"/>
                            </a:lnTo>
                            <a:lnTo>
                              <a:pt x="498" y="55"/>
                            </a:lnTo>
                            <a:close/>
                            <a:moveTo>
                              <a:pt x="460" y="55"/>
                            </a:moveTo>
                            <a:lnTo>
                              <a:pt x="446" y="55"/>
                            </a:lnTo>
                            <a:lnTo>
                              <a:pt x="424" y="95"/>
                            </a:lnTo>
                            <a:lnTo>
                              <a:pt x="438" y="95"/>
                            </a:lnTo>
                            <a:lnTo>
                              <a:pt x="460" y="55"/>
                            </a:lnTo>
                            <a:close/>
                            <a:moveTo>
                              <a:pt x="421" y="55"/>
                            </a:moveTo>
                            <a:lnTo>
                              <a:pt x="407" y="55"/>
                            </a:lnTo>
                            <a:lnTo>
                              <a:pt x="385" y="95"/>
                            </a:lnTo>
                            <a:lnTo>
                              <a:pt x="399" y="95"/>
                            </a:lnTo>
                            <a:lnTo>
                              <a:pt x="421" y="55"/>
                            </a:lnTo>
                            <a:close/>
                            <a:moveTo>
                              <a:pt x="383" y="55"/>
                            </a:moveTo>
                            <a:lnTo>
                              <a:pt x="369" y="55"/>
                            </a:lnTo>
                            <a:lnTo>
                              <a:pt x="347" y="95"/>
                            </a:lnTo>
                            <a:lnTo>
                              <a:pt x="361" y="95"/>
                            </a:lnTo>
                            <a:lnTo>
                              <a:pt x="383" y="55"/>
                            </a:lnTo>
                            <a:close/>
                            <a:moveTo>
                              <a:pt x="344" y="55"/>
                            </a:moveTo>
                            <a:lnTo>
                              <a:pt x="330" y="55"/>
                            </a:lnTo>
                            <a:lnTo>
                              <a:pt x="308" y="95"/>
                            </a:lnTo>
                            <a:lnTo>
                              <a:pt x="322" y="95"/>
                            </a:lnTo>
                            <a:lnTo>
                              <a:pt x="344" y="55"/>
                            </a:lnTo>
                            <a:close/>
                            <a:moveTo>
                              <a:pt x="306" y="55"/>
                            </a:moveTo>
                            <a:lnTo>
                              <a:pt x="292" y="55"/>
                            </a:lnTo>
                            <a:lnTo>
                              <a:pt x="270" y="95"/>
                            </a:lnTo>
                            <a:lnTo>
                              <a:pt x="284" y="95"/>
                            </a:lnTo>
                            <a:lnTo>
                              <a:pt x="306" y="55"/>
                            </a:lnTo>
                            <a:close/>
                            <a:moveTo>
                              <a:pt x="267" y="55"/>
                            </a:moveTo>
                            <a:lnTo>
                              <a:pt x="254" y="55"/>
                            </a:lnTo>
                            <a:lnTo>
                              <a:pt x="231" y="95"/>
                            </a:lnTo>
                            <a:lnTo>
                              <a:pt x="245" y="95"/>
                            </a:lnTo>
                            <a:lnTo>
                              <a:pt x="267" y="55"/>
                            </a:lnTo>
                            <a:close/>
                            <a:moveTo>
                              <a:pt x="229" y="55"/>
                            </a:moveTo>
                            <a:lnTo>
                              <a:pt x="215" y="55"/>
                            </a:lnTo>
                            <a:lnTo>
                              <a:pt x="193" y="95"/>
                            </a:lnTo>
                            <a:lnTo>
                              <a:pt x="207" y="95"/>
                            </a:lnTo>
                            <a:lnTo>
                              <a:pt x="229" y="55"/>
                            </a:lnTo>
                            <a:close/>
                            <a:moveTo>
                              <a:pt x="191" y="55"/>
                            </a:moveTo>
                            <a:lnTo>
                              <a:pt x="177" y="55"/>
                            </a:lnTo>
                            <a:lnTo>
                              <a:pt x="154" y="95"/>
                            </a:lnTo>
                            <a:lnTo>
                              <a:pt x="168" y="95"/>
                            </a:lnTo>
                            <a:lnTo>
                              <a:pt x="191" y="55"/>
                            </a:lnTo>
                            <a:close/>
                            <a:moveTo>
                              <a:pt x="152" y="55"/>
                            </a:moveTo>
                            <a:lnTo>
                              <a:pt x="138" y="55"/>
                            </a:lnTo>
                            <a:lnTo>
                              <a:pt x="116" y="95"/>
                            </a:lnTo>
                            <a:lnTo>
                              <a:pt x="130" y="95"/>
                            </a:lnTo>
                            <a:lnTo>
                              <a:pt x="152" y="55"/>
                            </a:lnTo>
                            <a:close/>
                            <a:moveTo>
                              <a:pt x="114" y="55"/>
                            </a:moveTo>
                            <a:lnTo>
                              <a:pt x="100" y="55"/>
                            </a:lnTo>
                            <a:lnTo>
                              <a:pt x="77" y="95"/>
                            </a:lnTo>
                            <a:lnTo>
                              <a:pt x="91" y="95"/>
                            </a:lnTo>
                            <a:lnTo>
                              <a:pt x="114" y="55"/>
                            </a:lnTo>
                            <a:close/>
                            <a:moveTo>
                              <a:pt x="75" y="55"/>
                            </a:moveTo>
                            <a:lnTo>
                              <a:pt x="61" y="55"/>
                            </a:lnTo>
                            <a:lnTo>
                              <a:pt x="39" y="95"/>
                            </a:lnTo>
                            <a:lnTo>
                              <a:pt x="53" y="95"/>
                            </a:lnTo>
                            <a:lnTo>
                              <a:pt x="75" y="55"/>
                            </a:lnTo>
                            <a:close/>
                            <a:moveTo>
                              <a:pt x="37" y="55"/>
                            </a:moveTo>
                            <a:lnTo>
                              <a:pt x="23" y="55"/>
                            </a:lnTo>
                            <a:lnTo>
                              <a:pt x="0" y="95"/>
                            </a:lnTo>
                            <a:lnTo>
                              <a:pt x="14" y="95"/>
                            </a:lnTo>
                            <a:lnTo>
                              <a:pt x="37" y="55"/>
                            </a:lnTo>
                            <a:close/>
                          </a:path>
                        </a:pathLst>
                      </a:custGeom>
                      <a:solidFill>
                        <a:srgbClr val="41404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E48663" id="AutoShape 25" o:spid="_x0000_s1026" style="position:absolute;margin-left:30.5pt;margin-top:33.95pt;width:83.25pt;height:6.85pt;flip:y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4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" path="m17,l3,,26,41r14,l17,xm56,l42,,64,41r14,l56,xm94,l80,r23,41l116,41,94,xm133,l119,r22,41l155,41,133,xm171,l157,r22,41l193,41,171,xm210,l196,r22,41l232,41,210,xm248,l234,r22,41l270,41,248,xm287,l273,r22,41l309,41,287,xm325,l311,r22,41l347,41,325,xm364,l350,r22,41l386,41,364,xm402,l388,r22,41l424,41,402,xm440,l427,r22,41l463,41,440,xm479,l465,r22,41l501,41,479,xm517,l503,r23,41l540,41,517,xm556,l542,r22,41l578,41,556,xm594,l580,r23,41l617,41,594,xm633,l619,r22,41l655,41,633,xm671,l657,r23,41l694,41,671,xm710,l696,r22,41l732,41,710,xm748,l734,r23,41l771,41,748,xm787,l773,r22,41l809,41,787,xm825,l811,r23,41l848,41,825,xm864,l850,r22,41l886,41,864,xm902,l888,r23,41l925,41,902,xm941,l927,r22,41l963,41,941,xm979,l965,r23,41l1001,41,979,xm1018,r-14,l1026,41r14,l1018,xm1056,r-14,l1064,41r14,l1056,xm1095,r-14,l1103,41r14,l1095,xm1133,r-14,l1141,41r14,l1133,xm1172,r-14,l1180,41r14,l1172,xm1210,r-14,l1218,41r14,l1210,xm1248,r-13,l1257,41r14,l1248,xm1287,r-14,l1295,41r14,l1287,xm1325,r-14,l1334,41r14,l1325,xm1364,r-14,l1372,41r14,l1364,xm1402,r-14,l1411,41r14,l1402,xm1441,r-14,l1449,41r14,l1441,xm1479,r-14,l1488,41r14,l1479,xm1518,r-14,l1526,41r14,l1518,xm1540,55r-14,l1504,95r14,l1540,55xm1499,55r-14,l1462,95r14,l1499,55xm1460,55r-14,l1424,95r14,l1460,55xm1422,55r-14,l1386,95r13,l1422,55xm1383,55r-14,l1347,95r14,l1383,55xm1345,55r-14,l1309,95r13,l1345,55xm1306,55r-14,l1270,95r14,l1306,55xm1268,55r-14,l1232,95r14,l1268,55xm1229,55r-14,l1193,95r14,l1229,55xm1191,55r-14,l1155,95r14,l1191,55xm1152,55r-14,l1116,95r14,l1152,55xm1114,55r-14,l1078,95r14,l1114,55xm1075,55r-13,l1039,95r14,l1075,55xm1037,55r-14,l1001,95r14,l1037,55xm999,55r-14,l962,95r14,l999,55xm960,55r-14,l924,95r14,l960,55xm922,55r-14,l885,95r14,l922,55xm883,55r-14,l847,95r14,l883,55xm845,55r-14,l808,95r14,l845,55xm806,55r-14,l770,95r14,l806,55xm768,55r-14,l731,95r14,l768,55xm729,55r-14,l693,95r14,l729,55xm691,55r-14,l654,95r14,l691,55xm652,55r-14,l616,95r14,l652,55xm614,55r-14,l577,95r14,l614,55xm575,55r-14,l539,95r14,l575,55xm537,55r-14,l501,95r13,l537,55xm498,55r-14,l462,95r14,l498,55xm460,55r-14,l424,95r14,l460,55xm421,55r-14,l385,95r14,l421,55xm383,55r-14,l347,95r14,l383,55xm344,55r-14,l308,95r14,l344,55xm306,55r-14,l270,95r14,l306,55xm267,55r-13,l231,95r14,l267,55xm229,55r-14,l193,95r14,l229,55xm191,55r-14,l154,95r14,l191,55xm152,55r-14,l116,95r14,l152,55xm114,55r-14,l77,95r14,l114,55xm75,55r-14,l39,95r14,l75,55xm37,55r-14,l,95r14,l37,55xe" fillcolor="#414042" stroked="f">
              <v:path arrowok="t" o:connecttype="custom" o:connectlocs="28835,226187;79639,263732;117399,226187;149666,263732;170262,226187;213515,226187;265005,263732;302079,226187;334346,263732;354942,226187;398194,226187;449685,263732;487445,226187;519712,263732;540309,226187;583561,226187;635052,263732;672125,226187;704392,263732;724989,226187;768241,226187;819731,263732;856805,226187;889072,263732;909668,226187;952921,226187;1004411,263732;1042171,226187;1032559,313182;1029127,276553;966651,276553;934384,313182;896624,276553;845820,313182;843760,276553;781285,276553;749704,313182;711944,276553;660454,313182;659081,276553;596605,276553;564338,313182;527264,276553;475774,313182;474401,276553;411925,276553;379658,313182;341898,276553;291094,313182;289034,276553;226559,276553;194978,313182;157218,276553;105728,313182;104354,276553;41879,276553;9612,313182" o:connectangles="0,0,0,0,0,0,0,0,0,0,0,0,0,0,0,0,0,0,0,0,0,0,0,0,0,0,0,0,0,0,0,0,0,0,0,0,0,0,0,0,0,0,0,0,0,0,0,0,0,0,0,0,0,0,0,0,0"/>
              <w10:wrap type="topAndBottom" anchorx="page"/>
            </v:shape>
          </w:pict>
        </mc:Fallback>
      </mc:AlternateContent>
    </w:r>
    <w:r w:rsidR="00B63835" w:rsidRPr="00C86C2D">
      <w:rPr>
        <w:b/>
        <w:color w:val="000000" w:themeColor="text1"/>
        <w:sz w:val="44"/>
      </w:rPr>
      <w:t xml:space="preserve">PRESS RELEASE </w:t>
    </w:r>
    <w:r w:rsidR="00B63835" w:rsidRPr="00C86C2D">
      <w:rPr>
        <w:color w:val="000000" w:themeColor="text1"/>
        <w:sz w:val="44"/>
      </w:rPr>
      <w:t>// PRESSEINFORMATION</w:t>
    </w:r>
  </w:p>
  <w:p w:rsidR="00B63835" w:rsidRDefault="00B63835" w:rsidP="00B63835">
    <w:pPr>
      <w:pStyle w:val="Kopfzeile"/>
      <w:ind w:left="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34A08ED1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10.5pt" o:bullet="t">
        <v:imagedata r:id="rId1" o:title="pfeil"/>
      </v:shape>
    </w:pict>
  </w:numPicBullet>
  <w:abstractNum w:abstractNumId="0" w15:restartNumberingAfterBreak="0">
    <w:nsid w:val="02703C2E"/>
    <w:multiLevelType w:val="hybridMultilevel"/>
    <w:tmpl w:val="FED625EA"/>
    <w:lvl w:ilvl="0" w:tplc="9BE429EC">
      <w:start w:val="1"/>
      <w:numFmt w:val="bullet"/>
      <w:lvlText w:val=""/>
      <w:lvlPicBulletId w:val="0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C82A7B"/>
    <w:multiLevelType w:val="hybridMultilevel"/>
    <w:tmpl w:val="EB48C892"/>
    <w:lvl w:ilvl="0" w:tplc="9BE429EC">
      <w:start w:val="1"/>
      <w:numFmt w:val="bullet"/>
      <w:lvlText w:val=""/>
      <w:lvlPicBulletId w:val="0"/>
      <w:lvlJc w:val="left"/>
      <w:pPr>
        <w:ind w:left="1536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" w15:restartNumberingAfterBreak="0">
    <w:nsid w:val="36701224"/>
    <w:multiLevelType w:val="hybridMultilevel"/>
    <w:tmpl w:val="2BF01910"/>
    <w:lvl w:ilvl="0" w:tplc="9BE429EC">
      <w:start w:val="1"/>
      <w:numFmt w:val="bullet"/>
      <w:lvlText w:val=""/>
      <w:lvlPicBulletId w:val="0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37ADC"/>
    <w:multiLevelType w:val="hybridMultilevel"/>
    <w:tmpl w:val="2BB2CDE4"/>
    <w:lvl w:ilvl="0" w:tplc="9BE429EC">
      <w:start w:val="1"/>
      <w:numFmt w:val="bullet"/>
      <w:lvlText w:val=""/>
      <w:lvlPicBulletId w:val="0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FE42E7"/>
    <w:multiLevelType w:val="hybridMultilevel"/>
    <w:tmpl w:val="F2AC427E"/>
    <w:lvl w:ilvl="0" w:tplc="B8D2DC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9ED"/>
    <w:rsid w:val="000043DF"/>
    <w:rsid w:val="000129C8"/>
    <w:rsid w:val="00015327"/>
    <w:rsid w:val="00074244"/>
    <w:rsid w:val="00096375"/>
    <w:rsid w:val="000D52C0"/>
    <w:rsid w:val="000E5F68"/>
    <w:rsid w:val="001013EA"/>
    <w:rsid w:val="00112630"/>
    <w:rsid w:val="00126A2F"/>
    <w:rsid w:val="00143CA0"/>
    <w:rsid w:val="00144776"/>
    <w:rsid w:val="0015656D"/>
    <w:rsid w:val="00173DBE"/>
    <w:rsid w:val="00185A66"/>
    <w:rsid w:val="00191619"/>
    <w:rsid w:val="001B2321"/>
    <w:rsid w:val="001F0CB0"/>
    <w:rsid w:val="001F67CC"/>
    <w:rsid w:val="0024747F"/>
    <w:rsid w:val="00263C8A"/>
    <w:rsid w:val="002A3DA9"/>
    <w:rsid w:val="002A4AFB"/>
    <w:rsid w:val="002A4CCF"/>
    <w:rsid w:val="002A68D7"/>
    <w:rsid w:val="002D1F9B"/>
    <w:rsid w:val="002F755B"/>
    <w:rsid w:val="00327575"/>
    <w:rsid w:val="00345B7B"/>
    <w:rsid w:val="00365643"/>
    <w:rsid w:val="00367D46"/>
    <w:rsid w:val="00374963"/>
    <w:rsid w:val="003B6140"/>
    <w:rsid w:val="003F29E7"/>
    <w:rsid w:val="00416CD1"/>
    <w:rsid w:val="00441B3D"/>
    <w:rsid w:val="00443579"/>
    <w:rsid w:val="00472FB0"/>
    <w:rsid w:val="00477444"/>
    <w:rsid w:val="004A51FB"/>
    <w:rsid w:val="004B5992"/>
    <w:rsid w:val="004F259D"/>
    <w:rsid w:val="004F60CE"/>
    <w:rsid w:val="00530D3A"/>
    <w:rsid w:val="00542BDA"/>
    <w:rsid w:val="00564F6F"/>
    <w:rsid w:val="005C617C"/>
    <w:rsid w:val="005E0215"/>
    <w:rsid w:val="005E563F"/>
    <w:rsid w:val="006508D9"/>
    <w:rsid w:val="0065122D"/>
    <w:rsid w:val="0065142A"/>
    <w:rsid w:val="00664681"/>
    <w:rsid w:val="00674613"/>
    <w:rsid w:val="00674832"/>
    <w:rsid w:val="0068108F"/>
    <w:rsid w:val="00690492"/>
    <w:rsid w:val="006A059C"/>
    <w:rsid w:val="006B1BEE"/>
    <w:rsid w:val="006B492A"/>
    <w:rsid w:val="006C2D93"/>
    <w:rsid w:val="00700835"/>
    <w:rsid w:val="00730846"/>
    <w:rsid w:val="00774E59"/>
    <w:rsid w:val="00776E4C"/>
    <w:rsid w:val="0078431F"/>
    <w:rsid w:val="00786EA3"/>
    <w:rsid w:val="007D267D"/>
    <w:rsid w:val="007E23AD"/>
    <w:rsid w:val="007F029F"/>
    <w:rsid w:val="00820723"/>
    <w:rsid w:val="00860472"/>
    <w:rsid w:val="0086246F"/>
    <w:rsid w:val="0089146C"/>
    <w:rsid w:val="00896CF3"/>
    <w:rsid w:val="008A5E32"/>
    <w:rsid w:val="008B1F78"/>
    <w:rsid w:val="008C596B"/>
    <w:rsid w:val="00904802"/>
    <w:rsid w:val="009355D4"/>
    <w:rsid w:val="00943594"/>
    <w:rsid w:val="00982DE5"/>
    <w:rsid w:val="009A014A"/>
    <w:rsid w:val="009A32AA"/>
    <w:rsid w:val="009E1D24"/>
    <w:rsid w:val="009E3A46"/>
    <w:rsid w:val="00A475C9"/>
    <w:rsid w:val="00A81B74"/>
    <w:rsid w:val="00A824F4"/>
    <w:rsid w:val="00AD71A8"/>
    <w:rsid w:val="00B32B08"/>
    <w:rsid w:val="00B47B6F"/>
    <w:rsid w:val="00B50ECB"/>
    <w:rsid w:val="00B63835"/>
    <w:rsid w:val="00B678AF"/>
    <w:rsid w:val="00BA08D5"/>
    <w:rsid w:val="00BC6B0D"/>
    <w:rsid w:val="00BD1CED"/>
    <w:rsid w:val="00BD38C6"/>
    <w:rsid w:val="00BF45C7"/>
    <w:rsid w:val="00C01B06"/>
    <w:rsid w:val="00C4417A"/>
    <w:rsid w:val="00C47327"/>
    <w:rsid w:val="00C628BF"/>
    <w:rsid w:val="00C76CF4"/>
    <w:rsid w:val="00C86C2D"/>
    <w:rsid w:val="00C97336"/>
    <w:rsid w:val="00CB5411"/>
    <w:rsid w:val="00CC2E2A"/>
    <w:rsid w:val="00D7119D"/>
    <w:rsid w:val="00DA0E50"/>
    <w:rsid w:val="00DB3773"/>
    <w:rsid w:val="00DC165E"/>
    <w:rsid w:val="00DD0394"/>
    <w:rsid w:val="00E31349"/>
    <w:rsid w:val="00E35CD5"/>
    <w:rsid w:val="00E550E0"/>
    <w:rsid w:val="00E67C1A"/>
    <w:rsid w:val="00E70149"/>
    <w:rsid w:val="00E86246"/>
    <w:rsid w:val="00E86C76"/>
    <w:rsid w:val="00EA19ED"/>
    <w:rsid w:val="00EB6D84"/>
    <w:rsid w:val="00EC44B4"/>
    <w:rsid w:val="00ED0C32"/>
    <w:rsid w:val="00F26041"/>
    <w:rsid w:val="00F3790C"/>
    <w:rsid w:val="00F5234A"/>
    <w:rsid w:val="00F56888"/>
    <w:rsid w:val="00F70E03"/>
    <w:rsid w:val="00F9315C"/>
    <w:rsid w:val="00FA501E"/>
    <w:rsid w:val="00FB330C"/>
    <w:rsid w:val="00FD16CC"/>
    <w:rsid w:val="00FD550C"/>
    <w:rsid w:val="00FE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C5A99"/>
  <w15:docId w15:val="{2ED94036-0CA6-4FE9-A514-62420EA93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 Narrow" w:eastAsia="Arial Narrow" w:hAnsi="Arial Narrow" w:cs="Arial Narrow"/>
      <w:lang w:val="de-DE"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character" w:styleId="Hyperlink">
    <w:name w:val="Hyperlink"/>
    <w:basedOn w:val="Absatz-Standardschriftart"/>
    <w:uiPriority w:val="99"/>
    <w:unhideWhenUsed/>
    <w:rsid w:val="00B50ECB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50EC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50ECB"/>
    <w:rPr>
      <w:rFonts w:ascii="Arial Narrow" w:eastAsia="Arial Narrow" w:hAnsi="Arial Narrow" w:cs="Arial Narrow"/>
      <w:lang w:val="de-DE" w:eastAsia="de-DE" w:bidi="de-DE"/>
    </w:rPr>
  </w:style>
  <w:style w:type="paragraph" w:styleId="Fuzeile">
    <w:name w:val="footer"/>
    <w:basedOn w:val="Standard"/>
    <w:link w:val="FuzeileZchn"/>
    <w:uiPriority w:val="99"/>
    <w:unhideWhenUsed/>
    <w:rsid w:val="00B50EC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50ECB"/>
    <w:rPr>
      <w:rFonts w:ascii="Arial Narrow" w:eastAsia="Arial Narrow" w:hAnsi="Arial Narrow" w:cs="Arial Narrow"/>
      <w:lang w:val="de-DE" w:eastAsia="de-DE" w:bidi="de-DE"/>
    </w:rPr>
  </w:style>
  <w:style w:type="character" w:styleId="Platzhaltertext">
    <w:name w:val="Placeholder Text"/>
    <w:basedOn w:val="Absatz-Standardschriftart"/>
    <w:uiPriority w:val="99"/>
    <w:semiHidden/>
    <w:rsid w:val="00F9315C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119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119D"/>
    <w:rPr>
      <w:rFonts w:ascii="Segoe UI" w:eastAsia="Arial Narrow" w:hAnsi="Segoe UI" w:cs="Segoe UI"/>
      <w:sz w:val="18"/>
      <w:szCs w:val="18"/>
      <w:lang w:val="de-DE" w:eastAsia="de-DE" w:bidi="de-DE"/>
    </w:rPr>
  </w:style>
  <w:style w:type="character" w:customStyle="1" w:styleId="TextkrperZchn">
    <w:name w:val="Textkörper Zchn"/>
    <w:basedOn w:val="Absatz-Standardschriftart"/>
    <w:link w:val="Textkrper"/>
    <w:uiPriority w:val="1"/>
    <w:rsid w:val="001F0CB0"/>
    <w:rPr>
      <w:rFonts w:ascii="Arial Narrow" w:eastAsia="Arial Narrow" w:hAnsi="Arial Narrow" w:cs="Arial Narrow"/>
      <w:lang w:val="de-DE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5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CA94E47A9FB4514BFFBC82E216DF9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B3EDDE-BFBB-4179-85F2-1404A971CD6B}"/>
      </w:docPartPr>
      <w:docPartBody>
        <w:p w:rsidR="00270E61" w:rsidRDefault="00647F77">
          <w:r w:rsidRPr="005A190C">
            <w:rPr>
              <w:rStyle w:val="Platzhaltertext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F77"/>
    <w:rsid w:val="00026993"/>
    <w:rsid w:val="00270E61"/>
    <w:rsid w:val="003D75F5"/>
    <w:rsid w:val="00647F77"/>
    <w:rsid w:val="00A43206"/>
    <w:rsid w:val="00E2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47F77"/>
    <w:rPr>
      <w:color w:val="808080"/>
    </w:rPr>
  </w:style>
  <w:style w:type="paragraph" w:customStyle="1" w:styleId="C7EAF248446E477BBABEE1A9327E8402">
    <w:name w:val="C7EAF248446E477BBABEE1A9327E8402"/>
    <w:rsid w:val="00647F77"/>
  </w:style>
  <w:style w:type="paragraph" w:customStyle="1" w:styleId="7E1F1835469F4C519463D10A01DCA4E5">
    <w:name w:val="7E1F1835469F4C519463D10A01DCA4E5"/>
    <w:rsid w:val="00647F77"/>
  </w:style>
  <w:style w:type="paragraph" w:customStyle="1" w:styleId="B68A443316594013BF42696104F38EEA">
    <w:name w:val="B68A443316594013BF42696104F38EEA"/>
    <w:rsid w:val="00647F77"/>
  </w:style>
  <w:style w:type="paragraph" w:customStyle="1" w:styleId="3344EAE2AB8C4A30B1F2801F72817ADB">
    <w:name w:val="3344EAE2AB8C4A30B1F2801F72817ADB"/>
    <w:rsid w:val="00647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73DBE-E6A9-4A4D-8532-B631C995F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639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Vorlage_Presseinfo2020</vt:lpstr>
    </vt:vector>
  </TitlesOfParts>
  <Company>SENNEBOGEN Maschinenfabrik GmbH</Company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Vorlage_Presseinfo2020</dc:title>
  <dc:creator>Franziska Brielbeck</dc:creator>
  <cp:lastModifiedBy>Brielbeck Franziska</cp:lastModifiedBy>
  <cp:revision>3</cp:revision>
  <cp:lastPrinted>2021-04-08T09:59:00Z</cp:lastPrinted>
  <dcterms:created xsi:type="dcterms:W3CDTF">2021-04-16T06:00:00Z</dcterms:created>
  <dcterms:modified xsi:type="dcterms:W3CDTF">2021-04-19T05:05:00Z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2020-06-09T00:00:00Z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2020-06-09T00:00:00Z</vt:filetime>
  </property>
</Properties>
</file>